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124470D0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4A61B0">
        <w:rPr>
          <w:spacing w:val="-11"/>
          <w:lang w:val="pt-BR"/>
        </w:rPr>
        <w:t>10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56F5DF7B" w:rsidR="00695CDB" w:rsidRPr="00E971C9" w:rsidRDefault="002B1C7C" w:rsidP="00683101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3101">
              <w:rPr>
                <w:sz w:val="20"/>
                <w:lang w:val="pt-BR"/>
              </w:rPr>
              <w:t>5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 w:rsidR="00683101">
              <w:rPr>
                <w:sz w:val="20"/>
                <w:lang w:val="pt-BR"/>
              </w:rPr>
              <w:t xml:space="preserve">outubro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0FCC9A61" w:rsidR="00695CDB" w:rsidRPr="00E971C9" w:rsidRDefault="00D2376F" w:rsidP="00D80D2C">
            <w:pPr>
              <w:pStyle w:val="TableParagraph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Pr="00E971C9">
              <w:rPr>
                <w:sz w:val="20"/>
                <w:lang w:val="pt-BR"/>
              </w:rPr>
              <w:t>h</w:t>
            </w:r>
            <w:r w:rsidR="007505FD">
              <w:rPr>
                <w:sz w:val="20"/>
                <w:lang w:val="pt-BR"/>
              </w:rPr>
              <w:t>3</w:t>
            </w:r>
            <w:r w:rsidR="00683101">
              <w:rPr>
                <w:sz w:val="20"/>
                <w:lang w:val="pt-BR"/>
              </w:rPr>
              <w:t>1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D80D2C">
              <w:rPr>
                <w:sz w:val="20"/>
                <w:lang w:val="pt-BR"/>
              </w:rPr>
              <w:t>6</w:t>
            </w:r>
            <w:r w:rsidRPr="00E971C9">
              <w:rPr>
                <w:sz w:val="20"/>
                <w:lang w:val="pt-BR"/>
              </w:rPr>
              <w:t>h</w:t>
            </w:r>
            <w:r w:rsidR="00D80D2C">
              <w:rPr>
                <w:sz w:val="20"/>
                <w:lang w:val="pt-BR"/>
              </w:rPr>
              <w:t>36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7FE1003D" w14:textId="74E7C927" w:rsidR="00695CDB" w:rsidRPr="00A02D70" w:rsidRDefault="00D2376F" w:rsidP="00A02D70">
            <w:pPr>
              <w:pStyle w:val="TableParagraph"/>
              <w:ind w:left="86"/>
              <w:rPr>
                <w:sz w:val="20"/>
                <w:szCs w:val="20"/>
                <w:lang w:val="pt-BR"/>
              </w:rPr>
            </w:pPr>
            <w:r w:rsidRPr="00A02D70">
              <w:rPr>
                <w:sz w:val="20"/>
                <w:szCs w:val="20"/>
                <w:lang w:val="pt-BR"/>
              </w:rPr>
              <w:t>Virtual</w:t>
            </w:r>
            <w:r w:rsidR="007505FD" w:rsidRPr="00A02D70">
              <w:rPr>
                <w:sz w:val="20"/>
                <w:szCs w:val="20"/>
                <w:lang w:val="pt-BR"/>
              </w:rPr>
              <w:t>, face a pandemia de COVID-19, pela</w:t>
            </w:r>
            <w:r w:rsidRPr="00A02D70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A02D70">
              <w:rPr>
                <w:sz w:val="20"/>
                <w:szCs w:val="20"/>
                <w:lang w:val="pt-BR"/>
              </w:rPr>
              <w:t>plataforma</w:t>
            </w:r>
            <w:r w:rsidRPr="00A02D70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A02D70">
              <w:rPr>
                <w:i/>
                <w:iCs/>
                <w:sz w:val="20"/>
                <w:szCs w:val="20"/>
              </w:rPr>
              <w:t>Teams</w:t>
            </w:r>
            <w:r w:rsidR="007505FD" w:rsidRPr="00A02D70">
              <w:rPr>
                <w:sz w:val="20"/>
                <w:szCs w:val="20"/>
              </w:rPr>
              <w:t>, sendo link disponível em:</w:t>
            </w:r>
            <w:r w:rsidR="007505FD" w:rsidRPr="00A02D70">
              <w:rPr>
                <w:i/>
                <w:iCs/>
                <w:sz w:val="20"/>
                <w:szCs w:val="20"/>
              </w:rPr>
              <w:t xml:space="preserve"> </w:t>
            </w:r>
            <w:r w:rsidR="000A1345" w:rsidRPr="00A02D70">
              <w:rPr>
                <w:sz w:val="20"/>
                <w:szCs w:val="20"/>
              </w:rPr>
              <w:t>&lt;</w:t>
            </w:r>
            <w:r w:rsidR="002B1C7C" w:rsidRPr="00A02D70">
              <w:rPr>
                <w:sz w:val="20"/>
                <w:szCs w:val="20"/>
              </w:rPr>
              <w:t xml:space="preserve"> </w:t>
            </w:r>
            <w:r w:rsidR="00A02D70" w:rsidRPr="00A02D70">
              <w:rPr>
                <w:sz w:val="20"/>
                <w:szCs w:val="20"/>
              </w:rPr>
              <w:t xml:space="preserve">https://bityli.com/RhDRQz </w:t>
            </w:r>
            <w:r w:rsidR="000A1345" w:rsidRPr="00A02D70">
              <w:rPr>
                <w:sz w:val="20"/>
                <w:szCs w:val="20"/>
              </w:rPr>
              <w:t>&gt;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4611"/>
        <w:gridCol w:w="2782"/>
      </w:tblGrid>
      <w:tr w:rsidR="00AD772D" w:rsidRPr="00E971C9" w14:paraId="258BDB22" w14:textId="77777777" w:rsidTr="00AD772D">
        <w:trPr>
          <w:trHeight w:val="20"/>
        </w:trPr>
        <w:tc>
          <w:tcPr>
            <w:tcW w:w="1672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C7F608F" w14:textId="77777777" w:rsidR="00AD772D" w:rsidRPr="00E971C9" w:rsidRDefault="00AD772D" w:rsidP="00085F90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11" w:type="dxa"/>
            <w:tcBorders>
              <w:top w:val="single" w:sz="6" w:space="0" w:color="auto"/>
            </w:tcBorders>
          </w:tcPr>
          <w:p w14:paraId="0DA80673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Canassa </w:t>
            </w:r>
          </w:p>
        </w:tc>
        <w:tc>
          <w:tcPr>
            <w:tcW w:w="2782" w:type="dxa"/>
            <w:tcBorders>
              <w:top w:val="single" w:sz="6" w:space="0" w:color="auto"/>
            </w:tcBorders>
          </w:tcPr>
          <w:p w14:paraId="020C1B9C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>
              <w:rPr>
                <w:sz w:val="20"/>
                <w:lang w:val="pt-BR"/>
              </w:rPr>
              <w:t>a</w:t>
            </w:r>
          </w:p>
        </w:tc>
      </w:tr>
      <w:tr w:rsidR="00AD772D" w:rsidRPr="00E971C9" w14:paraId="10E40E24" w14:textId="77777777" w:rsidTr="00AD772D">
        <w:trPr>
          <w:trHeight w:val="20"/>
        </w:trPr>
        <w:tc>
          <w:tcPr>
            <w:tcW w:w="1672" w:type="dxa"/>
            <w:vMerge/>
            <w:shd w:val="clear" w:color="auto" w:fill="D9D9D9"/>
            <w:vAlign w:val="center"/>
          </w:tcPr>
          <w:p w14:paraId="01626852" w14:textId="77777777" w:rsidR="00AD772D" w:rsidRPr="00E971C9" w:rsidRDefault="00AD772D" w:rsidP="00085F9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11" w:type="dxa"/>
          </w:tcPr>
          <w:p w14:paraId="3748C86A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2782" w:type="dxa"/>
          </w:tcPr>
          <w:p w14:paraId="7E3D4DF1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</w:t>
            </w:r>
            <w:r>
              <w:rPr>
                <w:sz w:val="20"/>
                <w:lang w:val="pt-BR"/>
              </w:rPr>
              <w:t>nselheira</w:t>
            </w:r>
          </w:p>
        </w:tc>
      </w:tr>
      <w:tr w:rsidR="00AD772D" w:rsidRPr="00E971C9" w14:paraId="0611C9D5" w14:textId="77777777" w:rsidTr="00AD772D">
        <w:trPr>
          <w:trHeight w:val="20"/>
        </w:trPr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7FF2AA9" w14:textId="77777777" w:rsidR="00AD772D" w:rsidRPr="00E971C9" w:rsidRDefault="00AD772D" w:rsidP="00085F90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11" w:type="dxa"/>
            <w:tcBorders>
              <w:top w:val="single" w:sz="6" w:space="0" w:color="auto"/>
              <w:bottom w:val="single" w:sz="6" w:space="0" w:color="auto"/>
            </w:tcBorders>
          </w:tcPr>
          <w:p w14:paraId="331455FC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L</w:t>
            </w:r>
            <w:r>
              <w:rPr>
                <w:sz w:val="20"/>
                <w:lang w:val="pt-BR"/>
              </w:rPr>
              <w:t>ígia Mara de Castro Ferreira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6" w:space="0" w:color="auto"/>
            </w:tcBorders>
          </w:tcPr>
          <w:p w14:paraId="2E336E0E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4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  <w:tr w:rsidR="00AD772D" w:rsidRPr="00E971C9" w14:paraId="1E2FE197" w14:textId="77777777" w:rsidTr="00AD772D">
        <w:trPr>
          <w:trHeight w:val="20"/>
        </w:trPr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78B370" w14:textId="77777777" w:rsidR="00AD772D" w:rsidRPr="00E971C9" w:rsidRDefault="00AD772D" w:rsidP="00085F90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611" w:type="dxa"/>
            <w:tcBorders>
              <w:top w:val="single" w:sz="6" w:space="0" w:color="auto"/>
              <w:bottom w:val="single" w:sz="6" w:space="0" w:color="auto"/>
            </w:tcBorders>
          </w:tcPr>
          <w:p w14:paraId="7888BF54" w14:textId="77777777" w:rsidR="00AD772D" w:rsidRDefault="00AD772D" w:rsidP="00085F9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Lucas Martins Rieke</w:t>
            </w:r>
          </w:p>
          <w:p w14:paraId="3120EC3B" w14:textId="77777777" w:rsidR="00AD772D" w:rsidRPr="00E971C9" w:rsidRDefault="00AD772D" w:rsidP="00085F90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Lourdes</w:t>
            </w:r>
            <w:r w:rsidRPr="00E971C9">
              <w:rPr>
                <w:spacing w:val="25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Vasselek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6" w:space="0" w:color="auto"/>
            </w:tcBorders>
          </w:tcPr>
          <w:p w14:paraId="571370DE" w14:textId="77777777" w:rsidR="00AD772D" w:rsidRDefault="00AD772D" w:rsidP="00085F9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Gerente Geral CAU/PR</w:t>
            </w:r>
          </w:p>
          <w:p w14:paraId="1FDDE1E5" w14:textId="5899E7AE" w:rsidR="00AD772D" w:rsidRPr="00E971C9" w:rsidRDefault="00A02D70" w:rsidP="00085F90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Coordenadora administrativa</w:t>
            </w:r>
            <w:r w:rsidR="00AD772D">
              <w:rPr>
                <w:sz w:val="20"/>
                <w:lang w:val="pt-BR"/>
              </w:rPr>
              <w:t>- CAU/PR</w:t>
            </w:r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D15E15" w:rsidRDefault="002D3979" w:rsidP="005C515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C43CF" w:rsidRPr="00E971C9" w14:paraId="5339617B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1738294" w14:textId="6331C00E" w:rsidR="005C43CF" w:rsidRPr="003979AA" w:rsidRDefault="0047639C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1.</w:t>
            </w:r>
          </w:p>
        </w:tc>
        <w:tc>
          <w:tcPr>
            <w:tcW w:w="7406" w:type="dxa"/>
          </w:tcPr>
          <w:p w14:paraId="076545F4" w14:textId="70B506A4" w:rsidR="005C43CF" w:rsidRPr="00E971C9" w:rsidRDefault="005C43CF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Verificação de Quórum</w:t>
            </w:r>
          </w:p>
        </w:tc>
      </w:tr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12A852C2" w:rsidR="003979AA" w:rsidRPr="00E971C9" w:rsidRDefault="00BE3453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VANDINÊS GREMASCHI CANASSA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B0F1641" w14:textId="49F5CE8E" w:rsidR="00E9180F" w:rsidRPr="00124CA6" w:rsidRDefault="0016288E" w:rsidP="004A61B0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Iniciada às 14:3</w:t>
            </w:r>
            <w:r w:rsidR="004A61B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 </w:t>
            </w:r>
            <w:r w:rsidR="004A61B0">
              <w:rPr>
                <w:bCs/>
                <w:sz w:val="20"/>
              </w:rPr>
              <w:t>10</w:t>
            </w:r>
            <w:r w:rsidR="002C264D">
              <w:rPr>
                <w:bCs/>
                <w:sz w:val="20"/>
              </w:rPr>
              <w:t>ª R</w:t>
            </w:r>
            <w:r>
              <w:rPr>
                <w:bCs/>
                <w:sz w:val="20"/>
              </w:rPr>
              <w:t>eunião</w:t>
            </w:r>
            <w:r w:rsidR="002C264D">
              <w:rPr>
                <w:bCs/>
                <w:sz w:val="20"/>
              </w:rPr>
              <w:t xml:space="preserve"> Ordinária,</w:t>
            </w:r>
            <w:r>
              <w:rPr>
                <w:bCs/>
                <w:sz w:val="20"/>
              </w:rPr>
              <w:t xml:space="preserve"> com quórum d</w:t>
            </w:r>
            <w:r w:rsidR="004A61B0">
              <w:rPr>
                <w:bCs/>
                <w:sz w:val="20"/>
              </w:rPr>
              <w:t>a</w:t>
            </w:r>
            <w:r>
              <w:rPr>
                <w:bCs/>
                <w:sz w:val="20"/>
              </w:rPr>
              <w:t>s conselheir</w:t>
            </w:r>
            <w:r w:rsidR="004A61B0">
              <w:rPr>
                <w:bCs/>
                <w:sz w:val="20"/>
              </w:rPr>
              <w:t>as</w:t>
            </w:r>
            <w:r>
              <w:rPr>
                <w:bCs/>
                <w:sz w:val="20"/>
              </w:rPr>
              <w:t xml:space="preserve"> </w:t>
            </w:r>
            <w:r w:rsidR="004A61B0">
              <w:rPr>
                <w:bCs/>
                <w:sz w:val="20"/>
              </w:rPr>
              <w:t>VANDINÊS e RAFAELA</w:t>
            </w:r>
            <w:r>
              <w:rPr>
                <w:bCs/>
                <w:sz w:val="20"/>
              </w:rPr>
              <w:t xml:space="preserve">. </w:t>
            </w:r>
            <w:r w:rsidR="004A61B0">
              <w:rPr>
                <w:bCs/>
                <w:sz w:val="20"/>
              </w:rPr>
              <w:t>Com a prese</w:t>
            </w:r>
            <w:r w:rsidR="00A02D70">
              <w:rPr>
                <w:bCs/>
                <w:sz w:val="20"/>
              </w:rPr>
              <w:t>nça também da Coordenadora administrativa</w:t>
            </w:r>
            <w:r w:rsidR="004A61B0">
              <w:rPr>
                <w:bCs/>
                <w:sz w:val="20"/>
              </w:rPr>
              <w:t xml:space="preserve"> LOURDES e o Gerente Geral LUCAS</w:t>
            </w:r>
            <w:r>
              <w:rPr>
                <w:bCs/>
                <w:sz w:val="20"/>
              </w:rPr>
              <w:t xml:space="preserve">. </w:t>
            </w:r>
          </w:p>
        </w:tc>
      </w:tr>
    </w:tbl>
    <w:p w14:paraId="70ECF4C6" w14:textId="4D105C6E" w:rsidR="003979AA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4998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396"/>
      </w:tblGrid>
      <w:tr w:rsidR="005C43CF" w:rsidRPr="00E971C9" w14:paraId="1796E8EE" w14:textId="77777777" w:rsidTr="004A61B0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31A74C72" w14:textId="06A1D625" w:rsidR="005C43CF" w:rsidRPr="003979AA" w:rsidRDefault="0047639C" w:rsidP="00801440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2.</w:t>
            </w:r>
          </w:p>
        </w:tc>
        <w:tc>
          <w:tcPr>
            <w:tcW w:w="7396" w:type="dxa"/>
          </w:tcPr>
          <w:p w14:paraId="7A2C7BD1" w14:textId="01D1CA0E" w:rsidR="005C43CF" w:rsidRPr="00E971C9" w:rsidRDefault="005C43CF" w:rsidP="004A61B0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</w:t>
            </w:r>
            <w:r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</w:p>
        </w:tc>
      </w:tr>
      <w:tr w:rsidR="002C264D" w:rsidRPr="00E971C9" w14:paraId="21191686" w14:textId="77777777" w:rsidTr="004A61B0">
        <w:trPr>
          <w:trHeight w:val="170"/>
        </w:trPr>
        <w:tc>
          <w:tcPr>
            <w:tcW w:w="1675" w:type="dxa"/>
            <w:shd w:val="clear" w:color="auto" w:fill="D9D9D9"/>
            <w:vAlign w:val="center"/>
          </w:tcPr>
          <w:p w14:paraId="2001E0D0" w14:textId="77777777" w:rsidR="002C264D" w:rsidRPr="00E971C9" w:rsidRDefault="002C264D" w:rsidP="00801440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396" w:type="dxa"/>
          </w:tcPr>
          <w:p w14:paraId="031A4015" w14:textId="715D0700" w:rsidR="002C264D" w:rsidRPr="00EB0DE5" w:rsidRDefault="004A61B0" w:rsidP="004A61B0">
            <w:pPr>
              <w:pStyle w:val="TableParagraph"/>
              <w:spacing w:line="210" w:lineRule="exact"/>
              <w:jc w:val="both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 xml:space="preserve">Não foi realizada a </w:t>
            </w:r>
            <w:r w:rsidR="002C264D" w:rsidRPr="007D16C5">
              <w:rPr>
                <w:color w:val="000000"/>
                <w:sz w:val="20"/>
                <w:szCs w:val="20"/>
              </w:rPr>
              <w:t>Leitura</w:t>
            </w:r>
            <w:r>
              <w:rPr>
                <w:color w:val="000000"/>
                <w:sz w:val="20"/>
                <w:szCs w:val="20"/>
              </w:rPr>
              <w:t xml:space="preserve"> para </w:t>
            </w:r>
            <w:r w:rsidR="002C264D" w:rsidRPr="007D16C5">
              <w:rPr>
                <w:color w:val="000000"/>
                <w:sz w:val="20"/>
                <w:szCs w:val="20"/>
              </w:rPr>
              <w:t xml:space="preserve">aprovação da Súmula da </w:t>
            </w:r>
            <w:r>
              <w:rPr>
                <w:color w:val="000000"/>
                <w:sz w:val="20"/>
                <w:szCs w:val="20"/>
              </w:rPr>
              <w:t>9</w:t>
            </w:r>
            <w:r w:rsidR="002C264D">
              <w:rPr>
                <w:color w:val="000000"/>
                <w:sz w:val="20"/>
                <w:szCs w:val="20"/>
              </w:rPr>
              <w:t>ª</w:t>
            </w:r>
            <w:r w:rsidR="002C264D" w:rsidRPr="007D16C5">
              <w:rPr>
                <w:color w:val="000000"/>
                <w:sz w:val="20"/>
                <w:szCs w:val="20"/>
              </w:rPr>
              <w:t xml:space="preserve"> reunião ordinária</w:t>
            </w:r>
            <w:r>
              <w:rPr>
                <w:color w:val="000000"/>
                <w:sz w:val="20"/>
                <w:szCs w:val="20"/>
              </w:rPr>
              <w:t>, face o Conselheiro WALTER GUSTA</w:t>
            </w:r>
            <w:r w:rsidR="00A02D70">
              <w:rPr>
                <w:color w:val="000000"/>
                <w:sz w:val="20"/>
                <w:szCs w:val="20"/>
              </w:rPr>
              <w:t>VO LINZMEYER estar de licença e a conselheira RAFAELA não participou da Reunião.</w:t>
            </w:r>
            <w:r w:rsidR="002C264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735908" w14:textId="77777777" w:rsidR="002C264D" w:rsidRDefault="002C264D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"/>
        <w:gridCol w:w="7400"/>
      </w:tblGrid>
      <w:tr w:rsidR="004A61B0" w:rsidRPr="00EC12F1" w14:paraId="4823B7D4" w14:textId="77777777" w:rsidTr="00085F9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2F6CA57" w14:textId="09F9290F" w:rsidR="004A61B0" w:rsidRPr="00E971C9" w:rsidRDefault="00F00C84" w:rsidP="00085F9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="004A61B0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7406" w:type="dxa"/>
            <w:gridSpan w:val="2"/>
            <w:tcBorders>
              <w:top w:val="single" w:sz="6" w:space="0" w:color="auto"/>
            </w:tcBorders>
          </w:tcPr>
          <w:p w14:paraId="10BD4599" w14:textId="77777777" w:rsidR="004A61B0" w:rsidRPr="00EC12F1" w:rsidRDefault="004A61B0" w:rsidP="00085F90">
            <w:pPr>
              <w:pStyle w:val="TableParagraph"/>
              <w:spacing w:line="210" w:lineRule="exact"/>
              <w:ind w:left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C12F1">
              <w:rPr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4A61B0" w:rsidRPr="007D16C5" w14:paraId="164C8D82" w14:textId="77777777" w:rsidTr="00085F90">
        <w:trPr>
          <w:trHeight w:val="170"/>
        </w:trPr>
        <w:tc>
          <w:tcPr>
            <w:tcW w:w="1675" w:type="dxa"/>
            <w:gridSpan w:val="2"/>
            <w:shd w:val="clear" w:color="auto" w:fill="D9D9D9"/>
            <w:vAlign w:val="center"/>
          </w:tcPr>
          <w:p w14:paraId="1D50112A" w14:textId="77777777" w:rsidR="004A61B0" w:rsidRPr="00E971C9" w:rsidRDefault="004A61B0" w:rsidP="00085F90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0" w:type="dxa"/>
          </w:tcPr>
          <w:p w14:paraId="23AF473C" w14:textId="0A4E52CF" w:rsidR="004A61B0" w:rsidRPr="007D16C5" w:rsidRDefault="00BE3453" w:rsidP="00BE3453">
            <w:pPr>
              <w:pStyle w:val="TableParagraph"/>
              <w:spacing w:line="210" w:lineRule="exact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lang w:val="pt-BR"/>
              </w:rPr>
              <w:t xml:space="preserve"> </w:t>
            </w:r>
            <w:r w:rsidR="004A61B0">
              <w:rPr>
                <w:sz w:val="20"/>
                <w:lang w:val="pt-BR"/>
              </w:rPr>
              <w:t>VANDINÊS GREMASCHI CANASSA</w:t>
            </w:r>
          </w:p>
        </w:tc>
      </w:tr>
      <w:tr w:rsidR="004A61B0" w:rsidRPr="00124CA6" w14:paraId="3304679B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11DD7D5C" w14:textId="77777777" w:rsidR="004A61B0" w:rsidRPr="00E971C9" w:rsidRDefault="004A61B0" w:rsidP="00085F9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  <w:gridSpan w:val="2"/>
          </w:tcPr>
          <w:p w14:paraId="791EF0AF" w14:textId="3BC2D4FA" w:rsidR="004A61B0" w:rsidRPr="00124CA6" w:rsidRDefault="004A61B0" w:rsidP="004A61B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leitura, a </w:t>
            </w:r>
            <w:r w:rsidRPr="00E60218">
              <w:rPr>
                <w:b/>
                <w:bCs/>
                <w:sz w:val="20"/>
                <w:szCs w:val="20"/>
              </w:rPr>
              <w:t>Pauta</w:t>
            </w:r>
            <w:r>
              <w:rPr>
                <w:sz w:val="20"/>
                <w:szCs w:val="20"/>
              </w:rPr>
              <w:t xml:space="preserve"> da 10ª Reunião Ordinária 2021 COA-CAU/PR iniciou-se os trabalhos pela ordem do dia. </w:t>
            </w:r>
          </w:p>
        </w:tc>
      </w:tr>
    </w:tbl>
    <w:p w14:paraId="59FC82C2" w14:textId="77777777" w:rsidR="004A61B0" w:rsidRDefault="004A61B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713C0EF4" w14:textId="77777777" w:rsidR="00F00C84" w:rsidRPr="00D15E15" w:rsidRDefault="00F00C84" w:rsidP="00F00C84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28169FF4" w14:textId="77777777" w:rsidR="00F00C84" w:rsidRDefault="00F00C84" w:rsidP="00F00C8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F00C84" w:rsidRPr="0070540B" w14:paraId="64434743" w14:textId="77777777" w:rsidTr="00085F9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E3658BF" w14:textId="22080252" w:rsidR="00F00C84" w:rsidRPr="0070540B" w:rsidRDefault="003D7C0E" w:rsidP="00085F90">
            <w:pPr>
              <w:pStyle w:val="TableParagraph"/>
              <w:spacing w:line="210" w:lineRule="exact"/>
              <w:rPr>
                <w:b/>
                <w:w w:val="99"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4.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985AB70" w14:textId="77777777" w:rsidR="0070540B" w:rsidRDefault="0070540B" w:rsidP="0070540B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650553">
              <w:rPr>
                <w:b/>
                <w:sz w:val="20"/>
                <w:lang w:val="pt-BR"/>
              </w:rPr>
              <w:t xml:space="preserve">Alteração da Resolução CAU/BR </w:t>
            </w:r>
            <w:r>
              <w:rPr>
                <w:b/>
                <w:sz w:val="20"/>
                <w:lang w:val="pt-BR"/>
              </w:rPr>
              <w:t>n.º</w:t>
            </w:r>
            <w:r w:rsidRPr="00650553">
              <w:rPr>
                <w:b/>
                <w:sz w:val="20"/>
                <w:lang w:val="pt-BR"/>
              </w:rPr>
              <w:t xml:space="preserve"> 104</w:t>
            </w:r>
            <w:r>
              <w:rPr>
                <w:b/>
                <w:sz w:val="20"/>
                <w:lang w:val="pt-BR"/>
              </w:rPr>
              <w:t>, de 26 de junho de 2015 – Dispõe sobre os procedimentos para aprovação dos Atos Administrativos do tipo Resolução, Deliberação e Proposta.</w:t>
            </w:r>
          </w:p>
          <w:p w14:paraId="65F788AD" w14:textId="380EB8D6" w:rsidR="00F00C84" w:rsidRPr="0070540B" w:rsidRDefault="0070540B" w:rsidP="0070540B">
            <w:pPr>
              <w:pStyle w:val="TableParagraph"/>
              <w:spacing w:line="210" w:lineRule="exact"/>
              <w:rPr>
                <w:b/>
                <w:w w:val="99"/>
                <w:sz w:val="20"/>
                <w:lang w:val="pt-BR"/>
              </w:rPr>
            </w:pPr>
            <w:r w:rsidRPr="00650553">
              <w:rPr>
                <w:b/>
                <w:sz w:val="20"/>
                <w:lang w:val="pt-BR"/>
              </w:rPr>
              <w:t>Ofício Circular nº 056/2021</w:t>
            </w:r>
            <w:r>
              <w:rPr>
                <w:b/>
                <w:sz w:val="20"/>
                <w:lang w:val="pt-BR"/>
              </w:rPr>
              <w:t xml:space="preserve"> </w:t>
            </w:r>
            <w:r w:rsidRPr="00650553">
              <w:rPr>
                <w:b/>
                <w:sz w:val="20"/>
                <w:lang w:val="pt-BR"/>
              </w:rPr>
              <w:t xml:space="preserve">CAU/BR e a Deliberação </w:t>
            </w:r>
            <w:r>
              <w:rPr>
                <w:b/>
                <w:sz w:val="20"/>
                <w:lang w:val="pt-BR"/>
              </w:rPr>
              <w:t>n.</w:t>
            </w:r>
            <w:r w:rsidRPr="00650553">
              <w:rPr>
                <w:b/>
                <w:sz w:val="20"/>
                <w:lang w:val="pt-BR"/>
              </w:rPr>
              <w:t>º 024/2021 COA-CAU/BR</w:t>
            </w:r>
          </w:p>
        </w:tc>
      </w:tr>
      <w:tr w:rsidR="00F00C84" w:rsidRPr="0070540B" w14:paraId="3CCD678C" w14:textId="77777777" w:rsidTr="00085F9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411BD32" w14:textId="77777777" w:rsidR="00F00C84" w:rsidRPr="0070540B" w:rsidRDefault="00F00C84" w:rsidP="00085F90">
            <w:pPr>
              <w:pStyle w:val="TableParagraph"/>
              <w:spacing w:line="210" w:lineRule="exact"/>
              <w:rPr>
                <w:b/>
                <w:w w:val="99"/>
                <w:sz w:val="20"/>
                <w:lang w:val="pt-BR"/>
              </w:rPr>
            </w:pPr>
            <w:r w:rsidRPr="0070540B">
              <w:rPr>
                <w:b/>
                <w:w w:val="99"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3793D133" w14:textId="77777777" w:rsidR="00F00C84" w:rsidRPr="00A117AF" w:rsidRDefault="00F00C84" w:rsidP="00085F90">
            <w:pPr>
              <w:pStyle w:val="TableParagraph"/>
              <w:spacing w:line="210" w:lineRule="exact"/>
              <w:rPr>
                <w:w w:val="99"/>
                <w:sz w:val="20"/>
                <w:szCs w:val="20"/>
                <w:lang w:val="pt-BR"/>
              </w:rPr>
            </w:pPr>
            <w:r w:rsidRPr="00E7587B">
              <w:rPr>
                <w:w w:val="99"/>
                <w:sz w:val="20"/>
                <w:szCs w:val="20"/>
                <w:lang w:val="pt-BR"/>
              </w:rPr>
              <w:t>Protocolo</w:t>
            </w:r>
            <w:r w:rsidRPr="00A117AF">
              <w:rPr>
                <w:w w:val="99"/>
                <w:sz w:val="20"/>
                <w:szCs w:val="20"/>
                <w:lang w:val="pt-BR"/>
              </w:rPr>
              <w:t xml:space="preserve"> </w:t>
            </w:r>
            <w:r w:rsidRPr="00E7587B">
              <w:rPr>
                <w:w w:val="99"/>
                <w:sz w:val="20"/>
                <w:szCs w:val="20"/>
                <w:lang w:val="pt-BR"/>
              </w:rPr>
              <w:t>SICCAU</w:t>
            </w:r>
            <w:r w:rsidRPr="00A117AF">
              <w:rPr>
                <w:w w:val="99"/>
                <w:sz w:val="20"/>
                <w:szCs w:val="20"/>
                <w:lang w:val="pt-BR"/>
              </w:rPr>
              <w:t xml:space="preserve"> n.º 1356299/2021 – CAU/BR</w:t>
            </w:r>
          </w:p>
        </w:tc>
      </w:tr>
      <w:tr w:rsidR="00F00C84" w:rsidRPr="0070540B" w14:paraId="4057CA18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2F0A2D6B" w14:textId="77777777" w:rsidR="00F00C84" w:rsidRPr="0070540B" w:rsidRDefault="00F00C84" w:rsidP="00085F90">
            <w:pPr>
              <w:pStyle w:val="TableParagraph"/>
              <w:spacing w:line="210" w:lineRule="exact"/>
              <w:rPr>
                <w:b/>
                <w:w w:val="99"/>
                <w:sz w:val="20"/>
                <w:lang w:val="pt-BR"/>
              </w:rPr>
            </w:pPr>
            <w:r w:rsidRPr="0070540B">
              <w:rPr>
                <w:b/>
                <w:w w:val="99"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347D2741" w14:textId="77777777" w:rsidR="00F00C84" w:rsidRPr="0070540B" w:rsidRDefault="00F00C84" w:rsidP="00085F90">
            <w:pPr>
              <w:pStyle w:val="TableParagraph"/>
              <w:spacing w:line="210" w:lineRule="exact"/>
              <w:rPr>
                <w:w w:val="99"/>
                <w:sz w:val="20"/>
                <w:lang w:val="pt-BR"/>
              </w:rPr>
            </w:pPr>
            <w:r w:rsidRPr="0070540B">
              <w:rPr>
                <w:w w:val="99"/>
                <w:sz w:val="20"/>
                <w:lang w:val="pt-BR"/>
              </w:rPr>
              <w:t>RAFAELA WEIGERT</w:t>
            </w:r>
          </w:p>
        </w:tc>
      </w:tr>
      <w:tr w:rsidR="00F00C84" w:rsidRPr="00E971C9" w14:paraId="03CCA21F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02F0E0A0" w14:textId="77777777" w:rsidR="00F00C84" w:rsidRPr="00E971C9" w:rsidRDefault="00F00C84" w:rsidP="00085F9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DD29C8D" w14:textId="24B4C029" w:rsidR="00F00C84" w:rsidRPr="00E971C9" w:rsidRDefault="00F00C84" w:rsidP="00607301">
            <w:pPr>
              <w:pStyle w:val="TableParagraph"/>
              <w:numPr>
                <w:ilvl w:val="0"/>
                <w:numId w:val="29"/>
              </w:numPr>
              <w:ind w:right="131"/>
              <w:jc w:val="both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Ítem</w:t>
            </w:r>
            <w:proofErr w:type="spellEnd"/>
            <w:r>
              <w:rPr>
                <w:sz w:val="20"/>
                <w:lang w:val="pt-BR"/>
              </w:rPr>
              <w:t xml:space="preserve"> 1</w:t>
            </w:r>
            <w:r w:rsidRPr="00B051BF">
              <w:rPr>
                <w:sz w:val="20"/>
                <w:lang w:val="pt-BR"/>
              </w:rPr>
              <w:t xml:space="preserve"> da pauta</w:t>
            </w:r>
            <w:r>
              <w:rPr>
                <w:sz w:val="20"/>
                <w:lang w:val="pt-BR"/>
              </w:rPr>
              <w:t>, conforme acordado na 8ª Reunião Ordinária COA-CAU/PR que seria</w:t>
            </w:r>
            <w:r w:rsidRPr="00B051BF">
              <w:rPr>
                <w:sz w:val="20"/>
                <w:lang w:val="pt-BR"/>
              </w:rPr>
              <w:t xml:space="preserve"> de responsabilidade da Conselheira RAFAELA, </w:t>
            </w:r>
            <w:r>
              <w:rPr>
                <w:sz w:val="20"/>
                <w:lang w:val="pt-BR"/>
              </w:rPr>
              <w:t xml:space="preserve">declarou que não conseguiu realizar o relato e voto. A </w:t>
            </w:r>
            <w:r w:rsidR="00607301">
              <w:rPr>
                <w:sz w:val="20"/>
                <w:lang w:val="pt-BR"/>
              </w:rPr>
              <w:t>CONSELHEIRA</w:t>
            </w:r>
            <w:r>
              <w:rPr>
                <w:sz w:val="20"/>
                <w:lang w:val="pt-BR"/>
              </w:rPr>
              <w:t xml:space="preserve"> solicitou que fosse encaminhado novamente a matéria por e-mail para apresentação de relato e voto para a próxima reunião. </w:t>
            </w:r>
          </w:p>
        </w:tc>
      </w:tr>
    </w:tbl>
    <w:p w14:paraId="7B2FBB94" w14:textId="77777777" w:rsidR="00F00C84" w:rsidRDefault="00F00C84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07301" w:rsidRPr="00E971C9" w14:paraId="2FE6D4F5" w14:textId="77777777" w:rsidTr="00085F9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BA1902" w14:textId="11E55F66" w:rsidR="00607301" w:rsidRPr="00E971C9" w:rsidRDefault="003D7C0E" w:rsidP="00085F90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5.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585E2CBB" w14:textId="7518C7F9" w:rsidR="00607301" w:rsidRPr="00E971C9" w:rsidRDefault="00122F91" w:rsidP="00085F90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650553">
              <w:rPr>
                <w:b/>
                <w:sz w:val="20"/>
                <w:lang w:val="pt-BR"/>
              </w:rPr>
              <w:t>Ofício Circular nº 0</w:t>
            </w:r>
            <w:r>
              <w:rPr>
                <w:b/>
                <w:sz w:val="20"/>
                <w:lang w:val="pt-BR"/>
              </w:rPr>
              <w:t>69</w:t>
            </w:r>
            <w:r w:rsidRPr="00650553">
              <w:rPr>
                <w:b/>
                <w:sz w:val="20"/>
                <w:lang w:val="pt-BR"/>
              </w:rPr>
              <w:t>/2021</w:t>
            </w:r>
            <w:r>
              <w:rPr>
                <w:b/>
                <w:sz w:val="20"/>
                <w:lang w:val="pt-BR"/>
              </w:rPr>
              <w:t xml:space="preserve"> </w:t>
            </w:r>
            <w:r w:rsidRPr="00650553">
              <w:rPr>
                <w:b/>
                <w:sz w:val="20"/>
                <w:lang w:val="pt-BR"/>
              </w:rPr>
              <w:t xml:space="preserve">CAU/BR e a Deliberação </w:t>
            </w:r>
            <w:r>
              <w:rPr>
                <w:b/>
                <w:sz w:val="20"/>
                <w:lang w:val="pt-BR"/>
              </w:rPr>
              <w:t>n.</w:t>
            </w:r>
            <w:r w:rsidRPr="00650553">
              <w:rPr>
                <w:b/>
                <w:sz w:val="20"/>
                <w:lang w:val="pt-BR"/>
              </w:rPr>
              <w:t>º 0</w:t>
            </w:r>
            <w:r>
              <w:rPr>
                <w:b/>
                <w:sz w:val="20"/>
                <w:lang w:val="pt-BR"/>
              </w:rPr>
              <w:t>32</w:t>
            </w:r>
            <w:r w:rsidRPr="00650553">
              <w:rPr>
                <w:b/>
                <w:sz w:val="20"/>
                <w:lang w:val="pt-BR"/>
              </w:rPr>
              <w:t>/2021 COA-CAU/BR</w:t>
            </w:r>
          </w:p>
        </w:tc>
      </w:tr>
      <w:tr w:rsidR="00607301" w:rsidRPr="00E971C9" w14:paraId="6173B404" w14:textId="77777777" w:rsidTr="00085F9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584785F" w14:textId="77777777" w:rsidR="00607301" w:rsidRPr="00E971C9" w:rsidRDefault="00607301" w:rsidP="00085F9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60AA54A" w14:textId="77777777" w:rsidR="00607301" w:rsidRPr="00E971C9" w:rsidRDefault="00607301" w:rsidP="00085F9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C1CAF">
              <w:rPr>
                <w:sz w:val="20"/>
                <w:szCs w:val="20"/>
              </w:rPr>
              <w:t>Protocolo SICCAU</w:t>
            </w:r>
            <w:r w:rsidRPr="00124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81950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607301" w:rsidRPr="00E971C9" w14:paraId="216D1087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2ECDD6C5" w14:textId="77777777" w:rsidR="00607301" w:rsidRPr="00E971C9" w:rsidRDefault="00607301" w:rsidP="00085F9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29B50AD3" w14:textId="36D7D8F8" w:rsidR="00607301" w:rsidRPr="00E971C9" w:rsidRDefault="00607301" w:rsidP="00085F9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607301" w:rsidRPr="00E971C9" w14:paraId="3D3FBD7D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701FD6A5" w14:textId="77777777" w:rsidR="00607301" w:rsidRPr="00E971C9" w:rsidRDefault="00607301" w:rsidP="00085F9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41358518" w14:textId="5851C29E" w:rsidR="00607301" w:rsidRPr="00525A60" w:rsidRDefault="00C02082" w:rsidP="00525A60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</w:t>
            </w:r>
            <w:r w:rsidR="00607301">
              <w:rPr>
                <w:sz w:val="20"/>
                <w:szCs w:val="20"/>
              </w:rPr>
              <w:t>afet</w:t>
            </w:r>
            <w:r>
              <w:rPr>
                <w:sz w:val="20"/>
                <w:szCs w:val="20"/>
              </w:rPr>
              <w:t>a</w:t>
            </w:r>
            <w:r w:rsidR="00607301">
              <w:rPr>
                <w:sz w:val="20"/>
                <w:szCs w:val="20"/>
              </w:rPr>
              <w:t xml:space="preserve"> </w:t>
            </w:r>
            <w:r w:rsidR="00607301" w:rsidRPr="00064AD7">
              <w:rPr>
                <w:sz w:val="20"/>
                <w:szCs w:val="20"/>
              </w:rPr>
              <w:t>ao</w:t>
            </w:r>
            <w:r w:rsidR="00607301">
              <w:rPr>
                <w:sz w:val="20"/>
                <w:szCs w:val="20"/>
              </w:rPr>
              <w:t xml:space="preserve"> </w:t>
            </w:r>
            <w:r w:rsidR="00607301" w:rsidRPr="00064AD7">
              <w:rPr>
                <w:sz w:val="20"/>
                <w:szCs w:val="20"/>
              </w:rPr>
              <w:t xml:space="preserve">protocolo </w:t>
            </w:r>
            <w:r w:rsidR="005D65C8">
              <w:rPr>
                <w:sz w:val="20"/>
                <w:szCs w:val="20"/>
              </w:rPr>
              <w:t xml:space="preserve">nº </w:t>
            </w:r>
            <w:r w:rsidR="00607301" w:rsidRPr="00064AD7">
              <w:rPr>
                <w:sz w:val="20"/>
                <w:szCs w:val="20"/>
              </w:rPr>
              <w:t xml:space="preserve">1356299/2021, que </w:t>
            </w:r>
            <w:r w:rsidR="005D65C8">
              <w:rPr>
                <w:sz w:val="20"/>
                <w:szCs w:val="20"/>
              </w:rPr>
              <w:t>foi designada a conselheira</w:t>
            </w:r>
            <w:r w:rsidR="00607301">
              <w:rPr>
                <w:sz w:val="20"/>
                <w:szCs w:val="20"/>
              </w:rPr>
              <w:t xml:space="preserve">  </w:t>
            </w:r>
            <w:r w:rsidR="00607301" w:rsidRPr="00064AD7">
              <w:rPr>
                <w:sz w:val="20"/>
                <w:szCs w:val="20"/>
              </w:rPr>
              <w:t xml:space="preserve">RAFAELA como relatora, </w:t>
            </w:r>
            <w:r w:rsidR="00607301">
              <w:rPr>
                <w:sz w:val="20"/>
                <w:szCs w:val="20"/>
              </w:rPr>
              <w:t>encaminhado via e-mail</w:t>
            </w:r>
            <w:r>
              <w:rPr>
                <w:sz w:val="20"/>
                <w:szCs w:val="20"/>
              </w:rPr>
              <w:t xml:space="preserve"> em </w:t>
            </w:r>
            <w:r w:rsidR="00A02D70">
              <w:rPr>
                <w:sz w:val="20"/>
                <w:szCs w:val="20"/>
              </w:rPr>
              <w:t>27/09/2021 à conselheira</w:t>
            </w:r>
            <w:r>
              <w:rPr>
                <w:sz w:val="20"/>
                <w:szCs w:val="20"/>
              </w:rPr>
              <w:t>,</w:t>
            </w:r>
            <w:r w:rsidR="00A02D70">
              <w:rPr>
                <w:sz w:val="20"/>
                <w:szCs w:val="20"/>
              </w:rPr>
              <w:t xml:space="preserve"> por solicitação  do coordenador</w:t>
            </w:r>
            <w:r w:rsidR="00607301">
              <w:rPr>
                <w:sz w:val="20"/>
                <w:szCs w:val="20"/>
              </w:rPr>
              <w:t xml:space="preserve"> </w:t>
            </w:r>
            <w:r w:rsidR="00607301" w:rsidRPr="00064AD7">
              <w:rPr>
                <w:sz w:val="20"/>
                <w:szCs w:val="20"/>
              </w:rPr>
              <w:t xml:space="preserve">GUSTAVO </w:t>
            </w:r>
            <w:r w:rsidR="00607301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 xml:space="preserve">concordância </w:t>
            </w:r>
            <w:r w:rsidR="00607301">
              <w:rPr>
                <w:sz w:val="20"/>
                <w:szCs w:val="20"/>
              </w:rPr>
              <w:t xml:space="preserve">com </w:t>
            </w:r>
            <w:r>
              <w:rPr>
                <w:sz w:val="20"/>
                <w:szCs w:val="20"/>
              </w:rPr>
              <w:t xml:space="preserve">VANDINÊS, </w:t>
            </w:r>
            <w:r w:rsidR="00607301" w:rsidRPr="00064AD7">
              <w:rPr>
                <w:sz w:val="20"/>
                <w:szCs w:val="20"/>
              </w:rPr>
              <w:t xml:space="preserve">para relato e voto. </w:t>
            </w:r>
            <w:r>
              <w:rPr>
                <w:sz w:val="20"/>
                <w:szCs w:val="20"/>
              </w:rPr>
              <w:t>RAFAELA informou não ter visto o e-mail e, assim, não ter elaborado relatório e voto. Justificou, que na próxima reunião apresentaria juntament</w:t>
            </w:r>
            <w:r w:rsidR="00A02D70">
              <w:rPr>
                <w:sz w:val="20"/>
                <w:szCs w:val="20"/>
              </w:rPr>
              <w:t>e ao protocolo anterior, e solicitou reenvio por e-mail</w:t>
            </w:r>
            <w:r>
              <w:rPr>
                <w:sz w:val="20"/>
                <w:szCs w:val="20"/>
              </w:rPr>
              <w:t xml:space="preserve">. </w:t>
            </w:r>
            <w:r w:rsidR="00607301" w:rsidRPr="00064AD7">
              <w:rPr>
                <w:sz w:val="20"/>
                <w:szCs w:val="20"/>
              </w:rPr>
              <w:t xml:space="preserve"> </w:t>
            </w:r>
          </w:p>
        </w:tc>
      </w:tr>
    </w:tbl>
    <w:p w14:paraId="248BD012" w14:textId="77777777" w:rsidR="00607301" w:rsidRDefault="00607301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BE3453" w:rsidRPr="00E971C9" w14:paraId="55B83428" w14:textId="77777777" w:rsidTr="00085F9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587B20" w14:textId="2400D43F" w:rsidR="00BE3453" w:rsidRPr="00E971C9" w:rsidRDefault="003D7C0E" w:rsidP="00085F90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lastRenderedPageBreak/>
              <w:t>6.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E783C90" w14:textId="5A5C7E74" w:rsidR="00BE3453" w:rsidRPr="00E971C9" w:rsidRDefault="00BE3453" w:rsidP="00085F90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>Ofício Circular</w:t>
            </w:r>
            <w:r w:rsidR="005D65C8">
              <w:rPr>
                <w:b/>
                <w:sz w:val="20"/>
                <w:szCs w:val="20"/>
              </w:rPr>
              <w:t xml:space="preserve"> nº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070/</w:t>
            </w:r>
            <w:r w:rsidRPr="0053688D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 w:rsidRPr="00010976">
              <w:rPr>
                <w:b/>
                <w:sz w:val="20"/>
                <w:szCs w:val="20"/>
              </w:rPr>
              <w:t>Anteprojeto de Resolução que altera a Resolução CAU/BR n.° 139 (RG e RI CAU) extinguindo a Comissão de Relações Internacionais e instituindo a Comissão de Relações Institucionais (CRI-CAU/BR</w:t>
            </w:r>
            <w:r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BE3453" w:rsidRPr="00E971C9" w14:paraId="2A80C624" w14:textId="77777777" w:rsidTr="00085F9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16B5C630" w14:textId="77777777" w:rsidR="00BE3453" w:rsidRPr="00E971C9" w:rsidRDefault="00BE3453" w:rsidP="00085F9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5680E93E" w14:textId="77777777" w:rsidR="00BE3453" w:rsidRPr="00E971C9" w:rsidRDefault="00BE3453" w:rsidP="00085F9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89309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BE3453" w:rsidRPr="00E971C9" w14:paraId="0DD759B3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293E2C05" w14:textId="77777777" w:rsidR="00BE3453" w:rsidRPr="00E971C9" w:rsidRDefault="00BE3453" w:rsidP="00085F9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12B8698" w14:textId="48E62BEE" w:rsidR="00BE3453" w:rsidRPr="00E971C9" w:rsidRDefault="00BE3453" w:rsidP="00085F9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VANDINÊS GREMASCHI CANASSA</w:t>
            </w:r>
          </w:p>
        </w:tc>
      </w:tr>
      <w:tr w:rsidR="00BE3453" w:rsidRPr="00E971C9" w14:paraId="02D6FBB1" w14:textId="77777777" w:rsidTr="00085F90">
        <w:trPr>
          <w:trHeight w:val="170"/>
        </w:trPr>
        <w:tc>
          <w:tcPr>
            <w:tcW w:w="1669" w:type="dxa"/>
            <w:shd w:val="clear" w:color="auto" w:fill="D9D9D9"/>
          </w:tcPr>
          <w:p w14:paraId="1998F1C2" w14:textId="77777777" w:rsidR="00BE3453" w:rsidRPr="00E971C9" w:rsidRDefault="00BE3453" w:rsidP="00085F9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1B7F6F21" w14:textId="45678FE8" w:rsidR="00BE3453" w:rsidRPr="00F337D6" w:rsidRDefault="004F3302" w:rsidP="00160300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VANDINÊS</w:t>
            </w:r>
            <w:r w:rsidR="00BE3453" w:rsidRPr="00F33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apresenta histórico do processo, seguido </w:t>
            </w:r>
            <w:r w:rsidR="004C0FB7">
              <w:rPr>
                <w:color w:val="000000"/>
                <w:sz w:val="20"/>
                <w:szCs w:val="20"/>
              </w:rPr>
              <w:t xml:space="preserve">da </w:t>
            </w:r>
            <w:r w:rsidR="00A02D70">
              <w:rPr>
                <w:color w:val="000000"/>
                <w:sz w:val="20"/>
                <w:szCs w:val="20"/>
              </w:rPr>
              <w:t>análise técnica, m</w:t>
            </w:r>
            <w:r w:rsidR="004C0FB7">
              <w:rPr>
                <w:color w:val="000000"/>
                <w:sz w:val="20"/>
                <w:szCs w:val="20"/>
              </w:rPr>
              <w:t xml:space="preserve">anifesta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0FB7">
              <w:rPr>
                <w:color w:val="000000"/>
                <w:sz w:val="20"/>
                <w:szCs w:val="20"/>
              </w:rPr>
              <w:t xml:space="preserve">voto favorável à aprovação da Deliberação </w:t>
            </w:r>
            <w:r w:rsidR="005D65C8">
              <w:rPr>
                <w:color w:val="000000"/>
                <w:sz w:val="20"/>
                <w:szCs w:val="20"/>
              </w:rPr>
              <w:t xml:space="preserve">nº </w:t>
            </w:r>
            <w:r w:rsidR="004C0FB7">
              <w:rPr>
                <w:color w:val="000000"/>
                <w:sz w:val="20"/>
                <w:szCs w:val="20"/>
              </w:rPr>
              <w:t xml:space="preserve">35/2021 COA-CAU/BR, conforme apresentada e encaminhada em 27/09/2021 à COA-CAU/PR. RAFAELA concorda com o voto. </w:t>
            </w:r>
            <w:r w:rsidR="00160300">
              <w:rPr>
                <w:color w:val="000000"/>
                <w:sz w:val="20"/>
                <w:szCs w:val="20"/>
              </w:rPr>
              <w:t xml:space="preserve">A COORDENADORA </w:t>
            </w:r>
            <w:r w:rsidR="005D65C8">
              <w:rPr>
                <w:color w:val="000000"/>
                <w:sz w:val="20"/>
                <w:szCs w:val="20"/>
              </w:rPr>
              <w:t>realizou</w:t>
            </w:r>
            <w:r w:rsidR="004C0FB7">
              <w:rPr>
                <w:color w:val="000000"/>
                <w:sz w:val="20"/>
                <w:szCs w:val="20"/>
              </w:rPr>
              <w:t xml:space="preserve"> a leitura do Ofício Circular</w:t>
            </w:r>
            <w:r w:rsidR="005D65C8">
              <w:rPr>
                <w:color w:val="000000"/>
                <w:sz w:val="20"/>
                <w:szCs w:val="20"/>
              </w:rPr>
              <w:t xml:space="preserve"> nº</w:t>
            </w:r>
            <w:r w:rsidR="004C0FB7">
              <w:rPr>
                <w:color w:val="000000"/>
                <w:sz w:val="20"/>
                <w:szCs w:val="20"/>
              </w:rPr>
              <w:t xml:space="preserve"> 070/2021, encaminhado ao presidente do CAU/PR</w:t>
            </w:r>
            <w:r w:rsidR="008972A4">
              <w:rPr>
                <w:color w:val="000000"/>
                <w:sz w:val="20"/>
                <w:szCs w:val="20"/>
              </w:rPr>
              <w:t xml:space="preserve">, que </w:t>
            </w:r>
            <w:r w:rsidR="00BE3453" w:rsidRPr="00F337D6">
              <w:rPr>
                <w:sz w:val="20"/>
                <w:szCs w:val="20"/>
              </w:rPr>
              <w:t>altera a Resolução CAU/BR n.° 139 (RG e RI CAU) extinguindo a Comissão de Relações Internacionais e instituindo a Comissão de Relaçõ</w:t>
            </w:r>
            <w:r w:rsidR="008972A4">
              <w:rPr>
                <w:sz w:val="20"/>
                <w:szCs w:val="20"/>
              </w:rPr>
              <w:t xml:space="preserve">es Institucionais (CRI-CAU/BR), argumentando </w:t>
            </w:r>
            <w:r w:rsidR="008972A4">
              <w:rPr>
                <w:color w:val="000000"/>
                <w:sz w:val="20"/>
                <w:szCs w:val="20"/>
              </w:rPr>
              <w:t xml:space="preserve">seu voto. </w:t>
            </w:r>
          </w:p>
        </w:tc>
      </w:tr>
    </w:tbl>
    <w:p w14:paraId="185EBBD4" w14:textId="77777777" w:rsidR="00BE3453" w:rsidRDefault="00BE3453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2D4F73" w:rsidRPr="00E971C9" w14:paraId="0220C824" w14:textId="77777777" w:rsidTr="00A3443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6989FA" w14:textId="54C3EDC1" w:rsidR="002D4F73" w:rsidRPr="00E971C9" w:rsidRDefault="003D7C0E" w:rsidP="00A34430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7.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4DDF1476" w14:textId="3924C6D3" w:rsidR="002D4F73" w:rsidRPr="00E971C9" w:rsidRDefault="002D4F73" w:rsidP="002D4F73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01097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cordo Coletivo de Trabalho CAU/PR 2021/2022</w:t>
            </w:r>
            <w:r w:rsidRPr="0001097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ACT-CAU/PR -2021/2022). </w:t>
            </w:r>
          </w:p>
        </w:tc>
      </w:tr>
      <w:tr w:rsidR="002D4F73" w:rsidRPr="00E971C9" w14:paraId="6CBE9DC4" w14:textId="77777777" w:rsidTr="00A3443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3EAAB551" w14:textId="77777777" w:rsidR="002D4F73" w:rsidRPr="00E971C9" w:rsidRDefault="002D4F73" w:rsidP="00A3443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35FAACA9" w14:textId="688E677C" w:rsidR="002D4F73" w:rsidRPr="00E971C9" w:rsidRDefault="002D4F73" w:rsidP="00BA5C9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</w:t>
            </w:r>
            <w:r w:rsidR="00BA5C99">
              <w:rPr>
                <w:sz w:val="20"/>
                <w:szCs w:val="20"/>
              </w:rPr>
              <w:t>402482</w:t>
            </w:r>
            <w:r w:rsidRPr="00124CA6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 xml:space="preserve"> – CAU/PR</w:t>
            </w:r>
          </w:p>
        </w:tc>
      </w:tr>
      <w:tr w:rsidR="002D4F73" w:rsidRPr="00E971C9" w14:paraId="3DF85A9F" w14:textId="77777777" w:rsidTr="00A34430">
        <w:trPr>
          <w:trHeight w:val="170"/>
        </w:trPr>
        <w:tc>
          <w:tcPr>
            <w:tcW w:w="1669" w:type="dxa"/>
            <w:shd w:val="clear" w:color="auto" w:fill="D9D9D9"/>
          </w:tcPr>
          <w:p w14:paraId="67B76841" w14:textId="77777777" w:rsidR="002D4F73" w:rsidRPr="00E971C9" w:rsidRDefault="002D4F73" w:rsidP="00A3443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02276FCA" w14:textId="0E9CD181" w:rsidR="002D4F73" w:rsidRPr="00E971C9" w:rsidRDefault="002D4F73" w:rsidP="00A3443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2D4F73" w:rsidRPr="00E971C9" w14:paraId="6ACAC736" w14:textId="77777777" w:rsidTr="00A34430">
        <w:trPr>
          <w:trHeight w:val="170"/>
        </w:trPr>
        <w:tc>
          <w:tcPr>
            <w:tcW w:w="1669" w:type="dxa"/>
            <w:shd w:val="clear" w:color="auto" w:fill="D9D9D9"/>
          </w:tcPr>
          <w:p w14:paraId="7BB94F1E" w14:textId="77777777" w:rsidR="002D4F73" w:rsidRPr="00E971C9" w:rsidRDefault="002D4F73" w:rsidP="00A3443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77FA1966" w14:textId="33888358" w:rsidR="002D4F73" w:rsidRPr="00494B50" w:rsidRDefault="00F25D5C" w:rsidP="00AE4A7F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RAFAELA  </w:t>
            </w:r>
            <w:r w:rsidR="00524305">
              <w:rPr>
                <w:color w:val="000000"/>
                <w:sz w:val="20"/>
                <w:szCs w:val="20"/>
              </w:rPr>
              <w:t>informa</w:t>
            </w:r>
            <w:r>
              <w:rPr>
                <w:color w:val="000000"/>
                <w:sz w:val="20"/>
                <w:szCs w:val="20"/>
              </w:rPr>
              <w:t xml:space="preserve"> que </w:t>
            </w:r>
            <w:r w:rsidR="00F56D78">
              <w:rPr>
                <w:color w:val="000000"/>
                <w:sz w:val="20"/>
                <w:szCs w:val="20"/>
              </w:rPr>
              <w:t xml:space="preserve">recebeu de </w:t>
            </w:r>
            <w:r w:rsidR="00DC20F8">
              <w:rPr>
                <w:color w:val="000000"/>
                <w:sz w:val="20"/>
                <w:szCs w:val="20"/>
              </w:rPr>
              <w:t>um</w:t>
            </w:r>
            <w:r>
              <w:rPr>
                <w:color w:val="000000"/>
                <w:sz w:val="20"/>
                <w:szCs w:val="20"/>
              </w:rPr>
              <w:t xml:space="preserve"> funcionário do CAU</w:t>
            </w:r>
            <w:r w:rsidR="00DC20F8">
              <w:rPr>
                <w:color w:val="000000"/>
                <w:sz w:val="20"/>
                <w:szCs w:val="20"/>
              </w:rPr>
              <w:t>,</w:t>
            </w:r>
            <w:r w:rsidR="00F56D78">
              <w:rPr>
                <w:color w:val="000000"/>
                <w:sz w:val="20"/>
                <w:szCs w:val="20"/>
              </w:rPr>
              <w:t xml:space="preserve"> um</w:t>
            </w:r>
            <w:r w:rsidR="00F1329E">
              <w:rPr>
                <w:color w:val="000000"/>
                <w:sz w:val="20"/>
                <w:szCs w:val="20"/>
              </w:rPr>
              <w:t xml:space="preserve">a via de suposto </w:t>
            </w:r>
            <w:r w:rsidR="00F56D78">
              <w:rPr>
                <w:color w:val="000000"/>
                <w:sz w:val="20"/>
                <w:szCs w:val="20"/>
              </w:rPr>
              <w:t xml:space="preserve"> Acordo Coletivo de Trabalho que restringi</w:t>
            </w:r>
            <w:r w:rsidR="00494B50">
              <w:rPr>
                <w:color w:val="000000"/>
                <w:sz w:val="20"/>
                <w:szCs w:val="20"/>
              </w:rPr>
              <w:t>ria</w:t>
            </w:r>
            <w:r w:rsidR="00F56D78">
              <w:rPr>
                <w:color w:val="000000"/>
                <w:sz w:val="20"/>
                <w:szCs w:val="20"/>
              </w:rPr>
              <w:t xml:space="preserve"> vários benefícios</w:t>
            </w:r>
            <w:r w:rsidR="001F4D79">
              <w:rPr>
                <w:color w:val="000000"/>
                <w:sz w:val="20"/>
                <w:szCs w:val="20"/>
              </w:rPr>
              <w:t xml:space="preserve"> aos funcionários do CAU/PR</w:t>
            </w:r>
            <w:r w:rsidR="00F56D78">
              <w:rPr>
                <w:color w:val="000000"/>
                <w:sz w:val="20"/>
                <w:szCs w:val="20"/>
              </w:rPr>
              <w:t>. Defende que o ACT deve</w:t>
            </w:r>
            <w:r w:rsidR="00524305">
              <w:rPr>
                <w:color w:val="000000"/>
                <w:sz w:val="20"/>
                <w:szCs w:val="20"/>
              </w:rPr>
              <w:t>ria</w:t>
            </w:r>
            <w:r w:rsidR="00F56D78">
              <w:rPr>
                <w:color w:val="000000"/>
                <w:sz w:val="20"/>
                <w:szCs w:val="20"/>
              </w:rPr>
              <w:t xml:space="preserve"> obrigatoriamente passar pela COA, CPFI</w:t>
            </w:r>
            <w:r w:rsidR="00524305">
              <w:rPr>
                <w:color w:val="000000"/>
                <w:sz w:val="20"/>
                <w:szCs w:val="20"/>
              </w:rPr>
              <w:t xml:space="preserve"> e </w:t>
            </w:r>
            <w:r w:rsidR="00531176">
              <w:rPr>
                <w:color w:val="000000"/>
                <w:sz w:val="20"/>
                <w:szCs w:val="20"/>
              </w:rPr>
              <w:t xml:space="preserve">à Plenária, </w:t>
            </w:r>
            <w:r w:rsidR="00F56D78">
              <w:rPr>
                <w:color w:val="000000"/>
                <w:sz w:val="20"/>
                <w:szCs w:val="20"/>
              </w:rPr>
              <w:t xml:space="preserve"> para somente </w:t>
            </w:r>
            <w:r w:rsidR="00531176">
              <w:rPr>
                <w:color w:val="000000"/>
                <w:sz w:val="20"/>
                <w:szCs w:val="20"/>
              </w:rPr>
              <w:t>a partir daí</w:t>
            </w:r>
            <w:r w:rsidR="00524305">
              <w:rPr>
                <w:color w:val="000000"/>
                <w:sz w:val="20"/>
                <w:szCs w:val="20"/>
              </w:rPr>
              <w:t>,</w:t>
            </w:r>
            <w:r w:rsidR="00F56D78">
              <w:rPr>
                <w:color w:val="000000"/>
                <w:sz w:val="20"/>
                <w:szCs w:val="20"/>
              </w:rPr>
              <w:t xml:space="preserve"> ser apresentado para votaç</w:t>
            </w:r>
            <w:r w:rsidR="00DC20F8">
              <w:rPr>
                <w:color w:val="000000"/>
                <w:sz w:val="20"/>
                <w:szCs w:val="20"/>
              </w:rPr>
              <w:t>ão d</w:t>
            </w:r>
            <w:r w:rsidR="00F56D78">
              <w:rPr>
                <w:color w:val="000000"/>
                <w:sz w:val="20"/>
                <w:szCs w:val="20"/>
              </w:rPr>
              <w:t>os funcionários. Questiona se houve retorno à Deliberação</w:t>
            </w:r>
            <w:r w:rsidR="005D65C8">
              <w:rPr>
                <w:color w:val="000000"/>
                <w:sz w:val="20"/>
                <w:szCs w:val="20"/>
              </w:rPr>
              <w:t xml:space="preserve"> nº</w:t>
            </w:r>
            <w:r w:rsidR="00F56D78">
              <w:rPr>
                <w:color w:val="000000"/>
                <w:sz w:val="20"/>
                <w:szCs w:val="20"/>
              </w:rPr>
              <w:t xml:space="preserve"> 25/2021 COA-CAU/PR</w:t>
            </w:r>
            <w:r w:rsidR="00C317FD">
              <w:rPr>
                <w:color w:val="000000"/>
                <w:sz w:val="20"/>
                <w:szCs w:val="20"/>
              </w:rPr>
              <w:t>, elaborada na 8ª RO COA-CAU/PR</w:t>
            </w:r>
            <w:r w:rsidR="00F56D78">
              <w:rPr>
                <w:color w:val="000000"/>
                <w:sz w:val="20"/>
                <w:szCs w:val="20"/>
              </w:rPr>
              <w:t xml:space="preserve">. Manifesta </w:t>
            </w:r>
            <w:r w:rsidR="00524305">
              <w:rPr>
                <w:color w:val="000000"/>
                <w:sz w:val="20"/>
                <w:szCs w:val="20"/>
              </w:rPr>
              <w:t xml:space="preserve">total </w:t>
            </w:r>
            <w:r w:rsidR="00F56D78">
              <w:rPr>
                <w:color w:val="000000"/>
                <w:sz w:val="20"/>
                <w:szCs w:val="20"/>
              </w:rPr>
              <w:t xml:space="preserve">discordância à proposta </w:t>
            </w:r>
            <w:r w:rsidR="002D4F73" w:rsidRPr="00F25D5C">
              <w:rPr>
                <w:color w:val="000000"/>
                <w:sz w:val="20"/>
                <w:szCs w:val="20"/>
              </w:rPr>
              <w:t>apresenta</w:t>
            </w:r>
            <w:r w:rsidR="00F56D78">
              <w:rPr>
                <w:color w:val="000000"/>
                <w:sz w:val="20"/>
                <w:szCs w:val="20"/>
              </w:rPr>
              <w:t xml:space="preserve">da, ressaltando ítens que considera </w:t>
            </w:r>
            <w:r w:rsidR="00531176">
              <w:rPr>
                <w:color w:val="000000"/>
                <w:sz w:val="20"/>
                <w:szCs w:val="20"/>
              </w:rPr>
              <w:t>relevantes</w:t>
            </w:r>
            <w:r w:rsidR="00C317FD">
              <w:rPr>
                <w:color w:val="000000"/>
                <w:sz w:val="20"/>
                <w:szCs w:val="20"/>
              </w:rPr>
              <w:t xml:space="preserve">, </w:t>
            </w:r>
            <w:r w:rsidR="00531176">
              <w:rPr>
                <w:color w:val="000000"/>
                <w:sz w:val="20"/>
                <w:szCs w:val="20"/>
              </w:rPr>
              <w:t xml:space="preserve"> </w:t>
            </w:r>
            <w:r w:rsidR="00C317FD">
              <w:rPr>
                <w:color w:val="000000"/>
                <w:sz w:val="20"/>
                <w:szCs w:val="20"/>
              </w:rPr>
              <w:t>estando estes</w:t>
            </w:r>
            <w:r w:rsidR="00531176">
              <w:rPr>
                <w:color w:val="000000"/>
                <w:sz w:val="20"/>
                <w:szCs w:val="20"/>
              </w:rPr>
              <w:t xml:space="preserve"> divergentes aos contidos no compromisso firmado </w:t>
            </w:r>
            <w:r w:rsidR="00DC20F8">
              <w:rPr>
                <w:color w:val="000000"/>
                <w:sz w:val="20"/>
                <w:szCs w:val="20"/>
              </w:rPr>
              <w:t xml:space="preserve">recentemente </w:t>
            </w:r>
            <w:r w:rsidR="00531176">
              <w:rPr>
                <w:color w:val="000000"/>
                <w:sz w:val="20"/>
                <w:szCs w:val="20"/>
              </w:rPr>
              <w:t>no</w:t>
            </w:r>
            <w:r w:rsidR="00C6712F">
              <w:rPr>
                <w:color w:val="000000"/>
                <w:sz w:val="20"/>
                <w:szCs w:val="20"/>
              </w:rPr>
              <w:t xml:space="preserve"> </w:t>
            </w:r>
            <w:r w:rsidR="00531176">
              <w:rPr>
                <w:color w:val="000000"/>
                <w:sz w:val="20"/>
                <w:szCs w:val="20"/>
              </w:rPr>
              <w:t>Pacto Global</w:t>
            </w:r>
            <w:r w:rsidR="00DC20F8">
              <w:rPr>
                <w:color w:val="000000"/>
                <w:sz w:val="20"/>
                <w:szCs w:val="20"/>
              </w:rPr>
              <w:t xml:space="preserve"> da ONU</w:t>
            </w:r>
            <w:r w:rsidR="00531176">
              <w:rPr>
                <w:color w:val="000000"/>
                <w:sz w:val="20"/>
                <w:szCs w:val="20"/>
              </w:rPr>
              <w:t xml:space="preserve">. </w:t>
            </w:r>
            <w:r w:rsidR="007F14C4">
              <w:rPr>
                <w:color w:val="000000"/>
                <w:sz w:val="20"/>
                <w:szCs w:val="20"/>
              </w:rPr>
              <w:t xml:space="preserve">Esclarece que o material em </w:t>
            </w:r>
            <w:r w:rsidR="00524305">
              <w:rPr>
                <w:color w:val="000000"/>
                <w:sz w:val="20"/>
                <w:szCs w:val="20"/>
              </w:rPr>
              <w:t>questão</w:t>
            </w:r>
            <w:r w:rsidR="002F14E4">
              <w:rPr>
                <w:color w:val="000000"/>
                <w:sz w:val="20"/>
                <w:szCs w:val="20"/>
              </w:rPr>
              <w:t xml:space="preserve"> é uma proposta datada e assinada pelo Presidente MILTON e, encaminhada para votação aos funcionários. VANDINÊS questiona se existe prazo para assinatura do</w:t>
            </w:r>
            <w:r w:rsidR="00524305">
              <w:rPr>
                <w:color w:val="000000"/>
                <w:sz w:val="20"/>
                <w:szCs w:val="20"/>
              </w:rPr>
              <w:t xml:space="preserve"> novo </w:t>
            </w:r>
            <w:r w:rsidR="002F14E4">
              <w:rPr>
                <w:color w:val="000000"/>
                <w:sz w:val="20"/>
                <w:szCs w:val="20"/>
              </w:rPr>
              <w:t>ACT e se,</w:t>
            </w:r>
            <w:r w:rsidR="00524305">
              <w:rPr>
                <w:color w:val="000000"/>
                <w:sz w:val="20"/>
                <w:szCs w:val="20"/>
              </w:rPr>
              <w:t xml:space="preserve"> um possível atraso ocasionaria preju</w:t>
            </w:r>
            <w:r w:rsidR="002F14E4">
              <w:rPr>
                <w:color w:val="000000"/>
                <w:sz w:val="20"/>
                <w:szCs w:val="20"/>
              </w:rPr>
              <w:t>ízos aos funcionários</w:t>
            </w:r>
            <w:r w:rsidR="00524305">
              <w:rPr>
                <w:color w:val="000000"/>
                <w:sz w:val="20"/>
                <w:szCs w:val="20"/>
              </w:rPr>
              <w:t>. LOURD</w:t>
            </w:r>
            <w:r w:rsidR="002F14E4">
              <w:rPr>
                <w:color w:val="000000"/>
                <w:sz w:val="20"/>
                <w:szCs w:val="20"/>
              </w:rPr>
              <w:t xml:space="preserve">ES esclarece que não haverá prejuízo aos funcionários com relação a </w:t>
            </w:r>
            <w:r w:rsidR="00524305">
              <w:rPr>
                <w:color w:val="000000"/>
                <w:sz w:val="20"/>
                <w:szCs w:val="20"/>
              </w:rPr>
              <w:t>data</w:t>
            </w:r>
            <w:r w:rsidR="00C317FD">
              <w:rPr>
                <w:color w:val="000000"/>
                <w:sz w:val="20"/>
                <w:szCs w:val="20"/>
              </w:rPr>
              <w:t xml:space="preserve"> de aprovação. S</w:t>
            </w:r>
            <w:r w:rsidR="002F14E4">
              <w:rPr>
                <w:color w:val="000000"/>
                <w:sz w:val="20"/>
                <w:szCs w:val="20"/>
              </w:rPr>
              <w:t>alientando que o Sindicato foi oficializado formalmente pelo PRESIDENTE</w:t>
            </w:r>
            <w:r w:rsidR="00DC20F8">
              <w:rPr>
                <w:color w:val="000000"/>
                <w:sz w:val="20"/>
                <w:szCs w:val="20"/>
              </w:rPr>
              <w:t>,</w:t>
            </w:r>
            <w:r w:rsidR="002F14E4">
              <w:rPr>
                <w:color w:val="000000"/>
                <w:sz w:val="20"/>
                <w:szCs w:val="20"/>
              </w:rPr>
              <w:t xml:space="preserve"> </w:t>
            </w:r>
            <w:r w:rsidR="002D163D">
              <w:rPr>
                <w:color w:val="000000"/>
                <w:sz w:val="20"/>
                <w:szCs w:val="20"/>
              </w:rPr>
              <w:t xml:space="preserve">assegurando aos funcionários a </w:t>
            </w:r>
            <w:r w:rsidR="002F14E4">
              <w:rPr>
                <w:color w:val="000000"/>
                <w:sz w:val="20"/>
                <w:szCs w:val="20"/>
              </w:rPr>
              <w:t>manutenção dos benefícios do Acordo anterior até a assinatura de</w:t>
            </w:r>
            <w:r w:rsidR="00DC20F8">
              <w:rPr>
                <w:color w:val="000000"/>
                <w:sz w:val="20"/>
                <w:szCs w:val="20"/>
              </w:rPr>
              <w:t xml:space="preserve"> um</w:t>
            </w:r>
            <w:r w:rsidR="002F14E4">
              <w:rPr>
                <w:color w:val="000000"/>
                <w:sz w:val="20"/>
                <w:szCs w:val="20"/>
              </w:rPr>
              <w:t xml:space="preserve"> novo. Bem como, </w:t>
            </w:r>
            <w:r w:rsidR="002D163D">
              <w:rPr>
                <w:color w:val="000000"/>
                <w:sz w:val="20"/>
                <w:szCs w:val="20"/>
              </w:rPr>
              <w:t xml:space="preserve">aplicação </w:t>
            </w:r>
            <w:r w:rsidR="002F14E4">
              <w:rPr>
                <w:color w:val="000000"/>
                <w:sz w:val="20"/>
                <w:szCs w:val="20"/>
              </w:rPr>
              <w:t>dos benefícios firmados no novo ACT</w:t>
            </w:r>
            <w:r w:rsidR="00DC20F8">
              <w:rPr>
                <w:color w:val="000000"/>
                <w:sz w:val="20"/>
                <w:szCs w:val="20"/>
              </w:rPr>
              <w:t>,</w:t>
            </w:r>
            <w:r w:rsidR="002F14E4">
              <w:rPr>
                <w:color w:val="000000"/>
                <w:sz w:val="20"/>
                <w:szCs w:val="20"/>
              </w:rPr>
              <w:t xml:space="preserve"> retroativos a contar</w:t>
            </w:r>
            <w:r w:rsidR="00524305">
              <w:rPr>
                <w:color w:val="000000"/>
                <w:sz w:val="20"/>
                <w:szCs w:val="20"/>
              </w:rPr>
              <w:t xml:space="preserve"> da data base </w:t>
            </w:r>
            <w:r w:rsidR="00AE4A7F">
              <w:rPr>
                <w:color w:val="000000"/>
                <w:sz w:val="20"/>
                <w:szCs w:val="20"/>
              </w:rPr>
              <w:t>de</w:t>
            </w:r>
            <w:r w:rsidR="002F14E4">
              <w:rPr>
                <w:color w:val="000000"/>
                <w:sz w:val="20"/>
                <w:szCs w:val="20"/>
              </w:rPr>
              <w:t xml:space="preserve"> 1º de abril de 2021</w:t>
            </w:r>
            <w:r w:rsidR="00AE4A7F">
              <w:rPr>
                <w:color w:val="000000"/>
                <w:sz w:val="20"/>
                <w:szCs w:val="20"/>
              </w:rPr>
              <w:t xml:space="preserve">. </w:t>
            </w:r>
          </w:p>
          <w:p w14:paraId="1D2E9791" w14:textId="1A7AD64D" w:rsidR="00DC20F8" w:rsidRPr="00DC20F8" w:rsidRDefault="008D58FE" w:rsidP="00BE1205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RAFAELA pontua relevância da urgência do encaminhamento do tema pela COA à Plenária. LOURDES </w:t>
            </w:r>
            <w:r w:rsidR="00F15D9B">
              <w:rPr>
                <w:color w:val="000000"/>
                <w:sz w:val="20"/>
                <w:szCs w:val="20"/>
              </w:rPr>
              <w:t>verificara</w:t>
            </w:r>
            <w:r w:rsidR="00CD19B5">
              <w:rPr>
                <w:color w:val="000000"/>
                <w:sz w:val="20"/>
                <w:szCs w:val="20"/>
              </w:rPr>
              <w:t xml:space="preserve"> retorno ao protocolo do assunto em discussão.</w:t>
            </w:r>
          </w:p>
          <w:p w14:paraId="46FA738B" w14:textId="048B51F2" w:rsidR="00494B50" w:rsidRPr="00BE1205" w:rsidRDefault="008D58FE" w:rsidP="00BE1205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VANDINÊS </w:t>
            </w:r>
            <w:r w:rsidR="00DC20F8">
              <w:rPr>
                <w:color w:val="000000"/>
                <w:sz w:val="20"/>
                <w:szCs w:val="20"/>
              </w:rPr>
              <w:t>questiona qua</w:t>
            </w:r>
            <w:r w:rsidR="00C36507">
              <w:rPr>
                <w:color w:val="000000"/>
                <w:sz w:val="20"/>
                <w:szCs w:val="20"/>
              </w:rPr>
              <w:t>l o procedimento</w:t>
            </w:r>
            <w:r w:rsidR="00DC20F8">
              <w:rPr>
                <w:color w:val="000000"/>
                <w:sz w:val="20"/>
                <w:szCs w:val="20"/>
              </w:rPr>
              <w:t>o</w:t>
            </w:r>
            <w:r w:rsidR="00CD19B5">
              <w:rPr>
                <w:color w:val="000000"/>
                <w:sz w:val="20"/>
                <w:szCs w:val="20"/>
              </w:rPr>
              <w:t xml:space="preserve"> </w:t>
            </w:r>
            <w:r w:rsidR="00C36507">
              <w:rPr>
                <w:color w:val="000000"/>
                <w:sz w:val="20"/>
                <w:szCs w:val="20"/>
              </w:rPr>
              <w:t xml:space="preserve">padrão </w:t>
            </w:r>
            <w:r w:rsidR="00CD19B5">
              <w:rPr>
                <w:color w:val="000000"/>
                <w:sz w:val="20"/>
                <w:szCs w:val="20"/>
              </w:rPr>
              <w:t>para inserção d</w:t>
            </w:r>
            <w:r w:rsidR="00C36507">
              <w:rPr>
                <w:color w:val="000000"/>
                <w:sz w:val="20"/>
                <w:szCs w:val="20"/>
              </w:rPr>
              <w:t>a matéria e</w:t>
            </w:r>
            <w:r w:rsidR="00CD19B5">
              <w:rPr>
                <w:color w:val="000000"/>
                <w:sz w:val="20"/>
                <w:szCs w:val="20"/>
              </w:rPr>
              <w:t xml:space="preserve">m Plenária. LOURDES </w:t>
            </w:r>
            <w:r w:rsidR="00BE1205">
              <w:rPr>
                <w:color w:val="000000"/>
                <w:sz w:val="20"/>
                <w:szCs w:val="20"/>
              </w:rPr>
              <w:t>explica que um caminho seria, o envio pela Comissão ao Conselho Diretor, que defin</w:t>
            </w:r>
            <w:r w:rsidR="00DC20F8">
              <w:rPr>
                <w:color w:val="000000"/>
                <w:sz w:val="20"/>
                <w:szCs w:val="20"/>
              </w:rPr>
              <w:t>iria a</w:t>
            </w:r>
            <w:r w:rsidR="00BE1205">
              <w:rPr>
                <w:color w:val="000000"/>
                <w:sz w:val="20"/>
                <w:szCs w:val="20"/>
              </w:rPr>
              <w:t xml:space="preserve"> Pauta para  Plenária. Outro, seria</w:t>
            </w:r>
            <w:r w:rsidR="00DC20F8">
              <w:rPr>
                <w:color w:val="000000"/>
                <w:sz w:val="20"/>
                <w:szCs w:val="20"/>
              </w:rPr>
              <w:t xml:space="preserve"> apresentar o tema</w:t>
            </w:r>
            <w:r w:rsidR="00BE1205">
              <w:rPr>
                <w:color w:val="000000"/>
                <w:sz w:val="20"/>
                <w:szCs w:val="20"/>
              </w:rPr>
              <w:t xml:space="preserve"> diretamente como Extra-Pauta da Plenária. </w:t>
            </w:r>
          </w:p>
          <w:p w14:paraId="0F1D1C13" w14:textId="682669FF" w:rsidR="00BE1205" w:rsidRPr="00F25D5C" w:rsidRDefault="00BE1205" w:rsidP="00C317FD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RAFAELA solicita então, que o assunto seja inserido como Extra-Pauta na Plenária de 26/10/2021 CAU/PR. </w:t>
            </w:r>
            <w:r w:rsidR="00871AF1">
              <w:rPr>
                <w:color w:val="000000"/>
                <w:sz w:val="20"/>
                <w:szCs w:val="20"/>
              </w:rPr>
              <w:t xml:space="preserve">VANDINÊS concorda </w:t>
            </w:r>
            <w:r w:rsidR="00407D11">
              <w:rPr>
                <w:color w:val="000000"/>
                <w:sz w:val="20"/>
                <w:szCs w:val="20"/>
              </w:rPr>
              <w:t>com</w:t>
            </w:r>
            <w:r w:rsidR="00871AF1">
              <w:rPr>
                <w:color w:val="000000"/>
                <w:sz w:val="20"/>
                <w:szCs w:val="20"/>
              </w:rPr>
              <w:t xml:space="preserve"> a necessidade de urgência e, solicita  registr</w:t>
            </w:r>
            <w:r w:rsidR="00407D11">
              <w:rPr>
                <w:color w:val="000000"/>
                <w:sz w:val="20"/>
                <w:szCs w:val="20"/>
              </w:rPr>
              <w:t>o</w:t>
            </w:r>
            <w:r w:rsidR="00DC20F8">
              <w:rPr>
                <w:color w:val="000000"/>
                <w:sz w:val="20"/>
                <w:szCs w:val="20"/>
              </w:rPr>
              <w:t xml:space="preserve"> do aguardo da </w:t>
            </w:r>
            <w:r w:rsidR="00871AF1">
              <w:rPr>
                <w:color w:val="000000"/>
                <w:sz w:val="20"/>
                <w:szCs w:val="20"/>
              </w:rPr>
              <w:t xml:space="preserve">COA </w:t>
            </w:r>
            <w:r w:rsidR="00DC20F8">
              <w:rPr>
                <w:color w:val="000000"/>
                <w:sz w:val="20"/>
                <w:szCs w:val="20"/>
              </w:rPr>
              <w:t>d</w:t>
            </w:r>
            <w:r w:rsidR="00C317FD">
              <w:rPr>
                <w:color w:val="000000"/>
                <w:sz w:val="20"/>
                <w:szCs w:val="20"/>
              </w:rPr>
              <w:t>e</w:t>
            </w:r>
            <w:r w:rsidR="00871AF1">
              <w:rPr>
                <w:color w:val="000000"/>
                <w:sz w:val="20"/>
                <w:szCs w:val="20"/>
              </w:rPr>
              <w:t>sde 30/08/2021</w:t>
            </w:r>
            <w:r w:rsidR="00B07FE1">
              <w:rPr>
                <w:color w:val="000000"/>
                <w:sz w:val="20"/>
                <w:szCs w:val="20"/>
              </w:rPr>
              <w:t>,</w:t>
            </w:r>
            <w:r w:rsidR="00DC20F8">
              <w:rPr>
                <w:color w:val="000000"/>
                <w:sz w:val="20"/>
                <w:szCs w:val="20"/>
              </w:rPr>
              <w:t xml:space="preserve"> d</w:t>
            </w:r>
            <w:r w:rsidR="00871AF1">
              <w:rPr>
                <w:color w:val="000000"/>
                <w:sz w:val="20"/>
                <w:szCs w:val="20"/>
              </w:rPr>
              <w:t>o prosseguimento e argumentação do Acordo Coletivo de Trabalho</w:t>
            </w:r>
            <w:r w:rsidR="00DC20F8">
              <w:rPr>
                <w:color w:val="000000"/>
                <w:sz w:val="20"/>
                <w:szCs w:val="20"/>
              </w:rPr>
              <w:t>,</w:t>
            </w:r>
            <w:r w:rsidR="00871AF1">
              <w:rPr>
                <w:color w:val="000000"/>
                <w:sz w:val="20"/>
                <w:szCs w:val="20"/>
              </w:rPr>
              <w:t xml:space="preserve"> </w:t>
            </w:r>
            <w:r w:rsidR="00B07FE1">
              <w:rPr>
                <w:color w:val="000000"/>
                <w:sz w:val="20"/>
                <w:szCs w:val="20"/>
              </w:rPr>
              <w:t>visando que haja</w:t>
            </w:r>
            <w:r w:rsidR="00DC20F8">
              <w:rPr>
                <w:color w:val="000000"/>
                <w:sz w:val="20"/>
                <w:szCs w:val="20"/>
              </w:rPr>
              <w:t xml:space="preserve"> </w:t>
            </w:r>
            <w:r w:rsidR="00871AF1">
              <w:rPr>
                <w:color w:val="000000"/>
                <w:sz w:val="20"/>
                <w:szCs w:val="20"/>
              </w:rPr>
              <w:t>tempo hábil</w:t>
            </w:r>
            <w:r w:rsidR="00407D11">
              <w:rPr>
                <w:color w:val="000000"/>
                <w:sz w:val="20"/>
                <w:szCs w:val="20"/>
              </w:rPr>
              <w:t xml:space="preserve"> para </w:t>
            </w:r>
            <w:r w:rsidR="00B46A45">
              <w:rPr>
                <w:color w:val="000000"/>
                <w:sz w:val="20"/>
                <w:szCs w:val="20"/>
              </w:rPr>
              <w:t>aplicação no cumprimento d</w:t>
            </w:r>
            <w:r w:rsidR="00407D11">
              <w:rPr>
                <w:color w:val="000000"/>
                <w:sz w:val="20"/>
                <w:szCs w:val="20"/>
              </w:rPr>
              <w:t xml:space="preserve">a </w:t>
            </w:r>
            <w:r w:rsidR="00B46A45">
              <w:rPr>
                <w:color w:val="000000"/>
                <w:sz w:val="20"/>
                <w:szCs w:val="20"/>
              </w:rPr>
              <w:t>função</w:t>
            </w:r>
            <w:r w:rsidR="00DC20F8">
              <w:rPr>
                <w:color w:val="000000"/>
                <w:sz w:val="20"/>
                <w:szCs w:val="20"/>
              </w:rPr>
              <w:t xml:space="preserve"> da COA</w:t>
            </w:r>
            <w:r w:rsidR="00B46A45">
              <w:rPr>
                <w:color w:val="000000"/>
                <w:sz w:val="20"/>
                <w:szCs w:val="20"/>
              </w:rPr>
              <w:t xml:space="preserve"> junto ao CAU/PR. </w:t>
            </w:r>
            <w:r w:rsidR="00407D11">
              <w:rPr>
                <w:color w:val="000000"/>
                <w:sz w:val="20"/>
                <w:szCs w:val="20"/>
              </w:rPr>
              <w:t xml:space="preserve"> </w:t>
            </w:r>
            <w:r w:rsidR="00871AF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6FD2A3" w14:textId="112F7530" w:rsidR="002D4F73" w:rsidRDefault="002D4F73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2CFCCB91" w14:textId="2A3998C9" w:rsidR="00194E57" w:rsidRPr="00D15E15" w:rsidRDefault="00160685" w:rsidP="00194E57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MATÉRIAS RELATADAS</w:t>
      </w:r>
    </w:p>
    <w:p w14:paraId="4A8D6231" w14:textId="77777777" w:rsidR="00194E57" w:rsidRDefault="00194E57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683D4F4" w14:textId="77777777" w:rsidR="00194E57" w:rsidRDefault="00194E57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194E57" w:rsidRPr="00E971C9" w14:paraId="7A036B33" w14:textId="77777777" w:rsidTr="003D7C0E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A3C618" w14:textId="4E3DA3B5" w:rsidR="00194E57" w:rsidRPr="00E971C9" w:rsidRDefault="003D7C0E" w:rsidP="003D7C0E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8.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72F3474E" w14:textId="0AEE9326" w:rsidR="00194E57" w:rsidRPr="002D5DA9" w:rsidRDefault="002D5DA9" w:rsidP="003D7C0E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2D5DA9">
              <w:rPr>
                <w:b/>
                <w:sz w:val="20"/>
                <w:szCs w:val="20"/>
              </w:rPr>
              <w:t>Solicitação de Prorrogação de Home Office e/ ou, Licença sem vencimentos da Funcionária Jaqueline Majewski Kawasaki</w:t>
            </w:r>
            <w:r w:rsidR="00A226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4E57" w:rsidRPr="00E971C9" w14:paraId="5ACD72ED" w14:textId="77777777" w:rsidTr="003D7C0E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0348B12" w14:textId="77777777" w:rsidR="00194E57" w:rsidRPr="00E971C9" w:rsidRDefault="00194E57" w:rsidP="003D7C0E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AC82202" w14:textId="7AFCADB9" w:rsidR="00194E57" w:rsidRPr="00E971C9" w:rsidRDefault="00194E57" w:rsidP="003D7C0E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</w:t>
            </w:r>
            <w:r w:rsidR="002D5DA9" w:rsidRPr="0075623C">
              <w:rPr>
                <w:sz w:val="20"/>
                <w:szCs w:val="20"/>
              </w:rPr>
              <w:t>1</w:t>
            </w:r>
            <w:r w:rsidR="002D5DA9">
              <w:rPr>
                <w:sz w:val="20"/>
                <w:szCs w:val="20"/>
              </w:rPr>
              <w:t>400734</w:t>
            </w:r>
            <w:r w:rsidR="002D5DA9" w:rsidRPr="0075623C">
              <w:rPr>
                <w:sz w:val="20"/>
                <w:szCs w:val="20"/>
              </w:rPr>
              <w:t>/2021</w:t>
            </w:r>
            <w:r w:rsidR="00701200">
              <w:rPr>
                <w:sz w:val="20"/>
                <w:szCs w:val="20"/>
              </w:rPr>
              <w:t>– CAU/P</w:t>
            </w:r>
            <w:r>
              <w:rPr>
                <w:sz w:val="20"/>
                <w:szCs w:val="20"/>
              </w:rPr>
              <w:t>R</w:t>
            </w:r>
          </w:p>
        </w:tc>
      </w:tr>
      <w:tr w:rsidR="00194E57" w:rsidRPr="00E971C9" w14:paraId="13E40188" w14:textId="77777777" w:rsidTr="003D7C0E">
        <w:trPr>
          <w:trHeight w:val="170"/>
        </w:trPr>
        <w:tc>
          <w:tcPr>
            <w:tcW w:w="1669" w:type="dxa"/>
            <w:shd w:val="clear" w:color="auto" w:fill="D9D9D9"/>
          </w:tcPr>
          <w:p w14:paraId="16BEE3E3" w14:textId="77777777" w:rsidR="00194E57" w:rsidRPr="00E971C9" w:rsidRDefault="00194E57" w:rsidP="003D7C0E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3439439F" w14:textId="1B240802" w:rsidR="00194E57" w:rsidRPr="00E971C9" w:rsidRDefault="00194E57" w:rsidP="003D7C0E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LUCAS MARTINS REIKE</w:t>
            </w:r>
          </w:p>
        </w:tc>
      </w:tr>
      <w:tr w:rsidR="00194E57" w:rsidRPr="00E971C9" w14:paraId="5BD3884B" w14:textId="77777777" w:rsidTr="003D7C0E">
        <w:trPr>
          <w:trHeight w:val="170"/>
        </w:trPr>
        <w:tc>
          <w:tcPr>
            <w:tcW w:w="1669" w:type="dxa"/>
            <w:shd w:val="clear" w:color="auto" w:fill="D9D9D9"/>
          </w:tcPr>
          <w:p w14:paraId="2D1B7EEC" w14:textId="77777777" w:rsidR="00194E57" w:rsidRPr="00E971C9" w:rsidRDefault="00194E57" w:rsidP="003D7C0E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140DC3B6" w14:textId="2C972169" w:rsidR="0038220A" w:rsidRDefault="00E87CBF" w:rsidP="003D7C0E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8220A">
              <w:rPr>
                <w:color w:val="000000"/>
                <w:sz w:val="20"/>
                <w:szCs w:val="20"/>
              </w:rPr>
              <w:t xml:space="preserve">Realizada a Leitura da Solicitação de prorrogação de Home-office e ou/ licença sem </w:t>
            </w:r>
            <w:r w:rsidR="00C36507" w:rsidRPr="0038220A">
              <w:rPr>
                <w:color w:val="000000"/>
                <w:sz w:val="20"/>
                <w:szCs w:val="20"/>
              </w:rPr>
              <w:t xml:space="preserve">            </w:t>
            </w:r>
            <w:r w:rsidRPr="0038220A">
              <w:rPr>
                <w:color w:val="000000"/>
                <w:sz w:val="20"/>
                <w:szCs w:val="20"/>
              </w:rPr>
              <w:t>vencimentos  da Funcionária Jaqueline Majewski Kawazaki</w:t>
            </w:r>
            <w:r w:rsidR="00194E57" w:rsidRPr="0038220A">
              <w:rPr>
                <w:color w:val="000000"/>
                <w:sz w:val="20"/>
                <w:szCs w:val="20"/>
              </w:rPr>
              <w:t>.</w:t>
            </w:r>
            <w:r w:rsidRPr="0038220A">
              <w:rPr>
                <w:color w:val="000000"/>
                <w:sz w:val="20"/>
                <w:szCs w:val="20"/>
              </w:rPr>
              <w:t xml:space="preserve"> O Gerente</w:t>
            </w:r>
            <w:r w:rsidR="007C6233">
              <w:rPr>
                <w:color w:val="000000"/>
                <w:sz w:val="20"/>
                <w:szCs w:val="20"/>
              </w:rPr>
              <w:t xml:space="preserve"> geral</w:t>
            </w:r>
            <w:r w:rsidRPr="0038220A">
              <w:rPr>
                <w:color w:val="000000"/>
                <w:sz w:val="20"/>
                <w:szCs w:val="20"/>
              </w:rPr>
              <w:t xml:space="preserve"> LUCAS explana a situação da funcionária, face à pandemia de Covid-19 e, explica a Portaria Normativa vigente que disciplina o regime </w:t>
            </w:r>
            <w:r w:rsidR="00C36507" w:rsidRPr="0038220A">
              <w:rPr>
                <w:color w:val="000000"/>
                <w:sz w:val="20"/>
                <w:szCs w:val="20"/>
              </w:rPr>
              <w:t>atual de</w:t>
            </w:r>
            <w:r w:rsidRPr="0038220A">
              <w:rPr>
                <w:color w:val="000000"/>
                <w:sz w:val="20"/>
                <w:szCs w:val="20"/>
              </w:rPr>
              <w:t xml:space="preserve"> trabalho </w:t>
            </w:r>
            <w:r w:rsidR="00C36507" w:rsidRPr="0038220A">
              <w:rPr>
                <w:color w:val="000000"/>
                <w:sz w:val="20"/>
                <w:szCs w:val="20"/>
              </w:rPr>
              <w:t>d</w:t>
            </w:r>
            <w:r w:rsidRPr="0038220A">
              <w:rPr>
                <w:color w:val="000000"/>
                <w:sz w:val="20"/>
                <w:szCs w:val="20"/>
              </w:rPr>
              <w:t>o CAU/PR. Informa sobre a possi</w:t>
            </w:r>
            <w:r w:rsidR="007C6233">
              <w:rPr>
                <w:color w:val="000000"/>
                <w:sz w:val="20"/>
                <w:szCs w:val="20"/>
              </w:rPr>
              <w:t>bilidade de traballho em</w:t>
            </w:r>
            <w:r w:rsidRPr="0038220A">
              <w:rPr>
                <w:color w:val="000000"/>
                <w:sz w:val="20"/>
                <w:szCs w:val="20"/>
              </w:rPr>
              <w:t xml:space="preserve"> Home-office, </w:t>
            </w:r>
            <w:r w:rsidR="002D5DA9" w:rsidRPr="0038220A">
              <w:rPr>
                <w:color w:val="000000"/>
                <w:sz w:val="20"/>
                <w:szCs w:val="20"/>
              </w:rPr>
              <w:t xml:space="preserve">já </w:t>
            </w:r>
            <w:r w:rsidRPr="0038220A">
              <w:rPr>
                <w:color w:val="000000"/>
                <w:sz w:val="20"/>
                <w:szCs w:val="20"/>
              </w:rPr>
              <w:t>concedida</w:t>
            </w:r>
            <w:r w:rsidR="002D5DA9" w:rsidRPr="0038220A">
              <w:rPr>
                <w:color w:val="000000"/>
                <w:sz w:val="20"/>
                <w:szCs w:val="20"/>
              </w:rPr>
              <w:t>,</w:t>
            </w:r>
            <w:r w:rsidRPr="0038220A">
              <w:rPr>
                <w:color w:val="000000"/>
                <w:sz w:val="20"/>
                <w:szCs w:val="20"/>
              </w:rPr>
              <w:t xml:space="preserve"> inclusive</w:t>
            </w:r>
            <w:r w:rsidR="002D5DA9" w:rsidRPr="0038220A">
              <w:rPr>
                <w:color w:val="000000"/>
                <w:sz w:val="20"/>
                <w:szCs w:val="20"/>
              </w:rPr>
              <w:t>,</w:t>
            </w:r>
            <w:r w:rsidRPr="0038220A">
              <w:rPr>
                <w:color w:val="000000"/>
                <w:sz w:val="20"/>
                <w:szCs w:val="20"/>
              </w:rPr>
              <w:t xml:space="preserve"> à alguns funcionários do Conselho. </w:t>
            </w:r>
          </w:p>
          <w:p w14:paraId="4B630223" w14:textId="693A7A95" w:rsidR="0038220A" w:rsidRPr="00C65DC6" w:rsidRDefault="0038220A" w:rsidP="003D7C0E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VANDINÊS diz que considera necessário, primeiramente, o posicionamento do </w:t>
            </w:r>
            <w:r>
              <w:rPr>
                <w:color w:val="000000"/>
                <w:sz w:val="20"/>
                <w:szCs w:val="20"/>
              </w:rPr>
              <w:lastRenderedPageBreak/>
              <w:t>GERENTE do Setor da colaboradora para a análise de deferimento da solicitação.</w:t>
            </w:r>
            <w:r w:rsidR="00C65DC6" w:rsidRPr="00C65D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65DC6">
              <w:rPr>
                <w:b/>
                <w:color w:val="000000"/>
                <w:sz w:val="20"/>
                <w:szCs w:val="20"/>
              </w:rPr>
              <w:t xml:space="preserve">DELIBERAÇÃO Nº 27 COA-CAU/PR: </w:t>
            </w:r>
          </w:p>
          <w:p w14:paraId="4F784300" w14:textId="77777777" w:rsidR="0038220A" w:rsidRPr="0038220A" w:rsidRDefault="0038220A" w:rsidP="003D7C0E">
            <w:pPr>
              <w:pStyle w:val="PargrafodaLista"/>
              <w:shd w:val="clear" w:color="auto" w:fill="FFFFFF"/>
              <w:ind w:left="795" w:firstLin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14:paraId="58EECA4B" w14:textId="296DC8F1" w:rsidR="00194E57" w:rsidRPr="0038220A" w:rsidRDefault="007C6233" w:rsidP="003D7C0E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Solicitar a gestão da área: </w:t>
            </w:r>
            <w:r w:rsidR="000151F9">
              <w:rPr>
                <w:color w:val="000000"/>
                <w:sz w:val="20"/>
                <w:szCs w:val="20"/>
              </w:rPr>
              <w:t>GESSE FERREIRA DE LIMA</w:t>
            </w:r>
            <w:r>
              <w:rPr>
                <w:color w:val="000000"/>
                <w:sz w:val="20"/>
                <w:szCs w:val="20"/>
              </w:rPr>
              <w:t xml:space="preserve"> – gerente e LEANDRO REGUELIN – coordenador de atendimento</w:t>
            </w:r>
            <w:r w:rsidR="0038220A" w:rsidRPr="0038220A">
              <w:rPr>
                <w:color w:val="000000"/>
                <w:sz w:val="20"/>
                <w:szCs w:val="20"/>
              </w:rPr>
              <w:t xml:space="preserve">, posicionamento / relatório do impacto </w:t>
            </w:r>
            <w:r w:rsidR="000151F9">
              <w:rPr>
                <w:color w:val="000000"/>
                <w:sz w:val="20"/>
                <w:szCs w:val="20"/>
              </w:rPr>
              <w:t>n</w:t>
            </w:r>
            <w:r w:rsidR="0038220A" w:rsidRPr="0038220A">
              <w:rPr>
                <w:color w:val="000000"/>
                <w:sz w:val="20"/>
                <w:szCs w:val="20"/>
              </w:rPr>
              <w:t xml:space="preserve">as atividades </w:t>
            </w:r>
            <w:r w:rsidR="000151F9">
              <w:rPr>
                <w:color w:val="000000"/>
                <w:sz w:val="20"/>
                <w:szCs w:val="20"/>
              </w:rPr>
              <w:t>d</w:t>
            </w:r>
            <w:r w:rsidR="0038220A" w:rsidRPr="0038220A">
              <w:rPr>
                <w:color w:val="000000"/>
                <w:sz w:val="20"/>
                <w:szCs w:val="20"/>
              </w:rPr>
              <w:t>o setor se a licença for concedida ou trabalho home office.</w:t>
            </w:r>
            <w:r w:rsidR="00E87CBF" w:rsidRPr="0038220A">
              <w:rPr>
                <w:color w:val="000000"/>
                <w:sz w:val="20"/>
                <w:szCs w:val="20"/>
              </w:rPr>
              <w:t xml:space="preserve">   </w:t>
            </w:r>
            <w:r w:rsidR="00194E57" w:rsidRPr="003822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F2AA25E" w14:textId="2DBE3444" w:rsidR="00194E57" w:rsidRDefault="003D7C0E" w:rsidP="00D864A0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lastRenderedPageBreak/>
        <w:br w:type="textWrapping" w:clear="all"/>
      </w: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A22672" w:rsidRPr="00E971C9" w14:paraId="018E0DE3" w14:textId="77777777" w:rsidTr="00A56BB0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C1E760" w14:textId="1FBE48A8" w:rsidR="00A22672" w:rsidRPr="00E971C9" w:rsidRDefault="00A22672" w:rsidP="008D6FEA">
            <w:pPr>
              <w:pStyle w:val="TableParagraph"/>
              <w:spacing w:line="210" w:lineRule="exact"/>
              <w:ind w:left="0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 xml:space="preserve">  </w:t>
            </w:r>
            <w:r w:rsidR="003D7C0E">
              <w:rPr>
                <w:b/>
                <w:w w:val="99"/>
                <w:sz w:val="20"/>
                <w:lang w:val="pt-BR"/>
              </w:rPr>
              <w:t>9.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7AD6126E" w14:textId="45D4AC9B" w:rsidR="00A22672" w:rsidRPr="00A22672" w:rsidRDefault="00A22672" w:rsidP="00A56BB0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A22672">
              <w:rPr>
                <w:b/>
                <w:sz w:val="20"/>
              </w:rPr>
              <w:t>Reencaminhamento do Anteprojeto     de Resolução sobre Transparência das Informações (para conhecimento e providências), Ofício Circular n.º 055/2021 CAU/BR e a Deliberação n.º 025/2021 COA-CAU/BR.</w:t>
            </w:r>
          </w:p>
        </w:tc>
      </w:tr>
      <w:tr w:rsidR="00A22672" w:rsidRPr="00E971C9" w14:paraId="0FA34E8E" w14:textId="77777777" w:rsidTr="00A56BB0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1B75DC2" w14:textId="77777777" w:rsidR="00A22672" w:rsidRPr="00E971C9" w:rsidRDefault="00A22672" w:rsidP="00A56B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3294C055" w14:textId="61B82CF8" w:rsidR="00A22672" w:rsidRPr="00E971C9" w:rsidRDefault="00A22672" w:rsidP="009A1433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</w:t>
            </w:r>
            <w:r w:rsidR="009A1433">
              <w:rPr>
                <w:sz w:val="20"/>
              </w:rPr>
              <w:t>º 1</w:t>
            </w:r>
            <w:r w:rsidR="009A1433" w:rsidRPr="00122425">
              <w:rPr>
                <w:sz w:val="20"/>
              </w:rPr>
              <w:t>356191/2021 da COA-CAU/BR</w:t>
            </w:r>
          </w:p>
        </w:tc>
      </w:tr>
      <w:tr w:rsidR="00A22672" w:rsidRPr="00E971C9" w14:paraId="72478717" w14:textId="77777777" w:rsidTr="00A56BB0">
        <w:trPr>
          <w:trHeight w:val="170"/>
        </w:trPr>
        <w:tc>
          <w:tcPr>
            <w:tcW w:w="1669" w:type="dxa"/>
            <w:shd w:val="clear" w:color="auto" w:fill="D9D9D9"/>
          </w:tcPr>
          <w:p w14:paraId="0709509E" w14:textId="77777777" w:rsidR="00A22672" w:rsidRPr="00E971C9" w:rsidRDefault="00A22672" w:rsidP="00A56BB0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0B666544" w14:textId="460CB850" w:rsidR="00A22672" w:rsidRPr="00E971C9" w:rsidRDefault="009A1433" w:rsidP="00A56BB0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LÍGIA MARA DE CASTRO FERREIRA</w:t>
            </w:r>
          </w:p>
        </w:tc>
      </w:tr>
      <w:tr w:rsidR="00A22672" w:rsidRPr="00E971C9" w14:paraId="33DD24AC" w14:textId="77777777" w:rsidTr="00A56BB0">
        <w:trPr>
          <w:trHeight w:val="170"/>
        </w:trPr>
        <w:tc>
          <w:tcPr>
            <w:tcW w:w="1669" w:type="dxa"/>
            <w:shd w:val="clear" w:color="auto" w:fill="D9D9D9"/>
          </w:tcPr>
          <w:p w14:paraId="3D166FB2" w14:textId="77777777" w:rsidR="00A22672" w:rsidRPr="00E971C9" w:rsidRDefault="00A22672" w:rsidP="00A56BB0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3980CC2D" w14:textId="7CFEB6CE" w:rsidR="00C65DC6" w:rsidRPr="00C65DC6" w:rsidRDefault="008D6FEA" w:rsidP="007C6233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24000">
              <w:rPr>
                <w:sz w:val="20"/>
                <w:szCs w:val="20"/>
              </w:rPr>
              <w:t xml:space="preserve">Ítem de pauta de reunião anterior sob responsabilidade do </w:t>
            </w:r>
            <w:r w:rsidR="004D34A1">
              <w:rPr>
                <w:sz w:val="20"/>
                <w:szCs w:val="20"/>
              </w:rPr>
              <w:t xml:space="preserve">relato e voto do </w:t>
            </w:r>
            <w:r w:rsidRPr="00F24000">
              <w:rPr>
                <w:sz w:val="20"/>
                <w:szCs w:val="20"/>
              </w:rPr>
              <w:t>CONSELHEIRO WALTER GUSTAVO LINZMEYER</w:t>
            </w:r>
            <w:r w:rsidR="004D34A1">
              <w:rPr>
                <w:sz w:val="20"/>
                <w:szCs w:val="20"/>
              </w:rPr>
              <w:t xml:space="preserve">, o qual está </w:t>
            </w:r>
            <w:r w:rsidRPr="00F24000">
              <w:rPr>
                <w:sz w:val="20"/>
                <w:szCs w:val="20"/>
              </w:rPr>
              <w:t xml:space="preserve"> afastado por solicitação de licença.  Informado que por solicitação do CONSELHEIRO foi encaminhado, via e-mail COA, </w:t>
            </w:r>
            <w:r w:rsidR="00F24000" w:rsidRPr="00F24000">
              <w:rPr>
                <w:sz w:val="20"/>
                <w:szCs w:val="20"/>
              </w:rPr>
              <w:t xml:space="preserve"> 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Deliberação nº 26 COA-CAU/PR, </w:t>
            </w:r>
            <w:r w:rsidR="00F2400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com 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>documentação e, links de legislações</w:t>
            </w:r>
            <w:r w:rsidR="00F24000">
              <w:rPr>
                <w:color w:val="000000"/>
                <w:sz w:val="20"/>
                <w:szCs w:val="20"/>
                <w:bdr w:val="none" w:sz="0" w:space="0" w:color="auto" w:frame="1"/>
              </w:rPr>
              <w:t>, para que , baseadas no ante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>projeto</w:t>
            </w:r>
            <w:r w:rsidR="00F24000">
              <w:rPr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cada comissão apont</w:t>
            </w:r>
            <w:r w:rsidR="00F2400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asse 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>sobre o </w:t>
            </w:r>
            <w:r w:rsidR="004D34A1">
              <w:rPr>
                <w:color w:val="000000"/>
                <w:sz w:val="20"/>
                <w:szCs w:val="20"/>
                <w:bdr w:val="none" w:sz="0" w:space="0" w:color="auto" w:frame="1"/>
              </w:rPr>
              <w:t>refer</w:t>
            </w:r>
            <w:r w:rsidR="00F24000">
              <w:rPr>
                <w:color w:val="000000"/>
                <w:sz w:val="20"/>
                <w:szCs w:val="20"/>
                <w:bdr w:val="none" w:sz="0" w:space="0" w:color="auto" w:frame="1"/>
              </w:rPr>
              <w:t>ido p</w:t>
            </w:r>
            <w:r w:rsidR="004D34A1">
              <w:rPr>
                <w:color w:val="000000"/>
                <w:sz w:val="20"/>
                <w:szCs w:val="20"/>
                <w:bdr w:val="none" w:sz="0" w:space="0" w:color="auto" w:frame="1"/>
              </w:rPr>
              <w:t>onto de vista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>, informações conflitantes e, ou, relevantes que dever</w:t>
            </w:r>
            <w:r w:rsidR="00F24000">
              <w:rPr>
                <w:color w:val="000000"/>
                <w:sz w:val="20"/>
                <w:szCs w:val="20"/>
                <w:bdr w:val="none" w:sz="0" w:space="0" w:color="auto" w:frame="1"/>
              </w:rPr>
              <w:t>iam c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>onstar na resolução. Encaminhando as respectivas contribuições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/ manifestações </w:t>
            </w:r>
            <w:r w:rsidR="00F24000" w:rsidRPr="00F24000">
              <w:rPr>
                <w:color w:val="000000"/>
                <w:sz w:val="20"/>
                <w:szCs w:val="20"/>
                <w:bdr w:val="none" w:sz="0" w:space="0" w:color="auto" w:frame="1"/>
              </w:rPr>
              <w:t> à COA/CAU-PR, até 15/10/2021 (sexta-feira) através do e-mail (coa@caupr.gov.br), para emissão de relato e voto na próxima reunião COA/CAU-PR</w:t>
            </w:r>
            <w:r w:rsidR="00194AF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194AFB" w:rsidRPr="00064AD7">
              <w:rPr>
                <w:sz w:val="20"/>
                <w:szCs w:val="20"/>
                <w:bdr w:val="none" w:sz="0" w:space="0" w:color="auto" w:frame="1"/>
              </w:rPr>
              <w:t>Não houve constribuiç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ão ou manifestação referente ao assunto. </w:t>
            </w:r>
            <w:r w:rsidR="00223FB6">
              <w:rPr>
                <w:sz w:val="20"/>
                <w:szCs w:val="20"/>
                <w:bdr w:val="none" w:sz="0" w:space="0" w:color="auto" w:frame="1"/>
              </w:rPr>
              <w:t>Como o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 CONSELHEIRO não</w:t>
            </w:r>
            <w:r w:rsidR="00223FB6">
              <w:rPr>
                <w:sz w:val="20"/>
                <w:szCs w:val="20"/>
                <w:bdr w:val="none" w:sz="0" w:space="0" w:color="auto" w:frame="1"/>
              </w:rPr>
              <w:t xml:space="preserve"> pode 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>estar presente</w:t>
            </w:r>
            <w:r w:rsidR="00223FB6">
              <w:rPr>
                <w:sz w:val="20"/>
                <w:szCs w:val="20"/>
                <w:bdr w:val="none" w:sz="0" w:space="0" w:color="auto" w:frame="1"/>
              </w:rPr>
              <w:t>,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 LOURDES </w:t>
            </w:r>
            <w:r w:rsidR="004D34A1">
              <w:rPr>
                <w:sz w:val="20"/>
                <w:szCs w:val="20"/>
                <w:bdr w:val="none" w:sz="0" w:space="0" w:color="auto" w:frame="1"/>
              </w:rPr>
              <w:t xml:space="preserve">se comprometeu de 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>verifica</w:t>
            </w:r>
            <w:r w:rsidR="004D34A1">
              <w:rPr>
                <w:sz w:val="20"/>
                <w:szCs w:val="20"/>
                <w:bdr w:val="none" w:sz="0" w:space="0" w:color="auto" w:frame="1"/>
              </w:rPr>
              <w:t>r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4D34A1">
              <w:rPr>
                <w:sz w:val="20"/>
                <w:szCs w:val="20"/>
                <w:bdr w:val="none" w:sz="0" w:space="0" w:color="auto" w:frame="1"/>
              </w:rPr>
              <w:t>se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 o</w:t>
            </w:r>
            <w:r w:rsidR="00223FB6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>a</w:t>
            </w:r>
            <w:r w:rsidR="00223FB6">
              <w:rPr>
                <w:sz w:val="20"/>
                <w:szCs w:val="20"/>
                <w:bdr w:val="none" w:sz="0" w:space="0" w:color="auto" w:frame="1"/>
              </w:rPr>
              <w:t>s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sunto </w:t>
            </w:r>
            <w:r w:rsidR="004D34A1">
              <w:rPr>
                <w:sz w:val="20"/>
                <w:szCs w:val="20"/>
                <w:bdr w:val="none" w:sz="0" w:space="0" w:color="auto" w:frame="1"/>
              </w:rPr>
              <w:t>foi</w:t>
            </w:r>
            <w:r w:rsidR="00194AFB">
              <w:rPr>
                <w:sz w:val="20"/>
                <w:szCs w:val="20"/>
                <w:bdr w:val="none" w:sz="0" w:space="0" w:color="auto" w:frame="1"/>
              </w:rPr>
              <w:t xml:space="preserve"> apresentado no Conselho D</w:t>
            </w:r>
            <w:r w:rsidR="00C65DC6">
              <w:rPr>
                <w:sz w:val="20"/>
                <w:szCs w:val="20"/>
                <w:bdr w:val="none" w:sz="0" w:space="0" w:color="auto" w:frame="1"/>
              </w:rPr>
              <w:t>iretor.</w:t>
            </w:r>
          </w:p>
          <w:p w14:paraId="6E884586" w14:textId="46E7451C" w:rsidR="00FB3493" w:rsidRPr="00C65DC6" w:rsidRDefault="00FB3493" w:rsidP="007C6233">
            <w:pPr>
              <w:pStyle w:val="PargrafodaLista"/>
              <w:shd w:val="clear" w:color="auto" w:fill="FFFFFF"/>
              <w:ind w:left="357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C65DC6">
              <w:rPr>
                <w:b/>
                <w:sz w:val="20"/>
                <w:szCs w:val="20"/>
                <w:bdr w:val="none" w:sz="0" w:space="0" w:color="auto" w:frame="1"/>
              </w:rPr>
              <w:t>Encaminhamento</w:t>
            </w:r>
            <w:r w:rsidR="00223FB6">
              <w:rPr>
                <w:b/>
                <w:sz w:val="20"/>
                <w:szCs w:val="20"/>
                <w:bdr w:val="none" w:sz="0" w:space="0" w:color="auto" w:frame="1"/>
              </w:rPr>
              <w:t>:</w:t>
            </w:r>
          </w:p>
          <w:p w14:paraId="09A9C27C" w14:textId="77777777" w:rsidR="00FB3493" w:rsidRPr="00FB3493" w:rsidRDefault="00FB3493" w:rsidP="007C6233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  <w:rPr>
                <w:sz w:val="20"/>
                <w:szCs w:val="20"/>
              </w:rPr>
            </w:pPr>
          </w:p>
          <w:p w14:paraId="37222473" w14:textId="7DE46489" w:rsidR="00A22672" w:rsidRPr="00C65DC6" w:rsidRDefault="004D34A1" w:rsidP="007C6233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VANDINÊS</w:t>
            </w:r>
            <w:r w:rsidR="00194AFB" w:rsidRPr="00C65DC6">
              <w:rPr>
                <w:color w:val="000000"/>
                <w:sz w:val="20"/>
                <w:szCs w:val="20"/>
              </w:rPr>
              <w:t xml:space="preserve">, </w:t>
            </w:r>
            <w:r w:rsidR="004311CB" w:rsidRPr="00C65DC6">
              <w:rPr>
                <w:color w:val="000000"/>
                <w:sz w:val="20"/>
                <w:szCs w:val="20"/>
              </w:rPr>
              <w:t>em</w:t>
            </w:r>
            <w:r w:rsidR="00194AFB" w:rsidRPr="00C65DC6">
              <w:rPr>
                <w:color w:val="000000"/>
                <w:sz w:val="20"/>
                <w:szCs w:val="20"/>
              </w:rPr>
              <w:t xml:space="preserve"> concordância </w:t>
            </w:r>
            <w:r w:rsidR="004311CB" w:rsidRPr="00C65DC6">
              <w:rPr>
                <w:color w:val="000000"/>
                <w:sz w:val="20"/>
                <w:szCs w:val="20"/>
              </w:rPr>
              <w:t xml:space="preserve">com </w:t>
            </w:r>
            <w:r w:rsidR="00194AFB" w:rsidRPr="00C65DC6">
              <w:rPr>
                <w:color w:val="000000"/>
                <w:sz w:val="20"/>
                <w:szCs w:val="20"/>
              </w:rPr>
              <w:t>R</w:t>
            </w:r>
            <w:r w:rsidR="000151F9" w:rsidRPr="00C65DC6">
              <w:rPr>
                <w:color w:val="000000"/>
                <w:sz w:val="20"/>
                <w:szCs w:val="20"/>
              </w:rPr>
              <w:t xml:space="preserve">AFAELA, </w:t>
            </w:r>
            <w:r>
              <w:rPr>
                <w:color w:val="000000"/>
                <w:sz w:val="20"/>
                <w:szCs w:val="20"/>
              </w:rPr>
              <w:t>levará à próxima  Plenária como extra-pauta, solicitação de retorno das</w:t>
            </w:r>
            <w:r w:rsidR="00FB3493" w:rsidRPr="00C65D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contribuições às </w:t>
            </w:r>
            <w:r w:rsidR="00FB3493" w:rsidRPr="00C65DC6">
              <w:rPr>
                <w:color w:val="000000"/>
                <w:sz w:val="20"/>
                <w:szCs w:val="20"/>
              </w:rPr>
              <w:t xml:space="preserve">Comissões, </w:t>
            </w:r>
            <w:r>
              <w:rPr>
                <w:color w:val="000000"/>
                <w:sz w:val="20"/>
                <w:szCs w:val="20"/>
              </w:rPr>
              <w:t>visando  possibilitar a sequência dos trâmites do tema pela COA-CAU/PR.</w:t>
            </w:r>
            <w:r w:rsidR="00A22672" w:rsidRPr="00C65DC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31221F" w14:textId="1D25A906" w:rsidR="004A61B0" w:rsidRDefault="004A61B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FFC06C6" w14:textId="00CBB2F0" w:rsidR="00160685" w:rsidRPr="00D15E15" w:rsidRDefault="00160685" w:rsidP="00160685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COMUNICAÇÕES</w:t>
      </w:r>
    </w:p>
    <w:p w14:paraId="2C964EDA" w14:textId="77777777" w:rsidR="00D159CC" w:rsidRDefault="00D159CC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EC12F1" w:rsidRPr="00E971C9" w14:paraId="3E66D931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4581F495" w14:textId="399113CB" w:rsidR="00EC12F1" w:rsidRPr="003979AA" w:rsidRDefault="00160685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="003D7C0E">
              <w:rPr>
                <w:b/>
                <w:sz w:val="20"/>
                <w:lang w:val="pt-BR"/>
              </w:rPr>
              <w:t>0.</w:t>
            </w:r>
          </w:p>
        </w:tc>
        <w:tc>
          <w:tcPr>
            <w:tcW w:w="7406" w:type="dxa"/>
          </w:tcPr>
          <w:p w14:paraId="2590C874" w14:textId="6BCCAE12" w:rsidR="00EC12F1" w:rsidRPr="00EC12F1" w:rsidRDefault="00EC12F1" w:rsidP="00AA42EF">
            <w:pPr>
              <w:pStyle w:val="TableParagraph"/>
              <w:spacing w:line="210" w:lineRule="exact"/>
              <w:ind w:left="30"/>
              <w:rPr>
                <w:b/>
                <w:sz w:val="20"/>
                <w:szCs w:val="20"/>
                <w:lang w:val="pt-BR"/>
              </w:rPr>
            </w:pPr>
            <w:r w:rsidRPr="00EC12F1">
              <w:rPr>
                <w:b/>
                <w:sz w:val="20"/>
                <w:szCs w:val="20"/>
                <w:lang w:val="pt-BR"/>
              </w:rPr>
              <w:t xml:space="preserve">Comunicações </w:t>
            </w:r>
          </w:p>
        </w:tc>
      </w:tr>
      <w:tr w:rsidR="00966DA4" w:rsidRPr="00E971C9" w14:paraId="610F7C17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49450525" w14:textId="77777777" w:rsidR="00966DA4" w:rsidRPr="003979AA" w:rsidRDefault="00966DA4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77E32BAD" w14:textId="01740691" w:rsidR="00966DA4" w:rsidRPr="00E971C9" w:rsidRDefault="00CD33D8" w:rsidP="00AA42EF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LOURDES VASSELEK</w:t>
            </w:r>
          </w:p>
        </w:tc>
      </w:tr>
      <w:tr w:rsidR="00966DA4" w:rsidRPr="004C667B" w14:paraId="200FF021" w14:textId="77777777" w:rsidTr="00AA42EF">
        <w:trPr>
          <w:trHeight w:val="230"/>
        </w:trPr>
        <w:tc>
          <w:tcPr>
            <w:tcW w:w="1669" w:type="dxa"/>
            <w:shd w:val="clear" w:color="auto" w:fill="D9D9D9"/>
          </w:tcPr>
          <w:p w14:paraId="2A185C18" w14:textId="77777777" w:rsidR="00966DA4" w:rsidRPr="003979AA" w:rsidRDefault="00966DA4" w:rsidP="00AA42E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0793D548" w14:textId="1FD6419A" w:rsidR="00C65DC6" w:rsidRDefault="00160685" w:rsidP="00A97895">
            <w:pPr>
              <w:pStyle w:val="Default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5D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Comunicado de licença do Conselheiro/ Coordenador da COA WALTER GUSTAVO LINZMEYER</w:t>
            </w:r>
            <w:r w:rsid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A365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LOURDES informou que ficou surpresa com a solicitação de afastamento</w:t>
            </w:r>
            <w:r w:rsidR="001B38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CONSELHEIRO</w:t>
            </w:r>
            <w:r w:rsidR="00A365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4E80C00" w14:textId="39B4ED4B" w:rsidR="0016308F" w:rsidRPr="0016308F" w:rsidRDefault="00160685" w:rsidP="003A2998">
            <w:pPr>
              <w:pStyle w:val="Default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Protocolo SICCAU</w:t>
            </w:r>
            <w:r w:rsidR="005D65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nº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308F">
              <w:rPr>
                <w:rFonts w:ascii="Times New Roman" w:hAnsi="Times New Roman" w:cs="Times New Roman"/>
                <w:sz w:val="20"/>
                <w:szCs w:val="20"/>
              </w:rPr>
              <w:t>1402347</w:t>
            </w:r>
            <w:r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/2021, cadastrado em 13/10/2021 </w:t>
            </w:r>
            <w:proofErr w:type="gramStart"/>
            <w:r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 </w:t>
            </w:r>
            <w:r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Encaminhamento</w:t>
            </w:r>
            <w:proofErr w:type="gramEnd"/>
            <w:r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de Súmula</w:t>
            </w:r>
            <w:r w:rsidR="006D22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nº</w:t>
            </w:r>
            <w:r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8ª RO e, Deliberação </w:t>
            </w:r>
            <w:r w:rsidR="006D22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nº </w:t>
            </w:r>
            <w:r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24/2021 COA-CAU/PR (Relação do Organograma, Funcionários, Cargos e Função) à presidência</w:t>
            </w:r>
            <w:r w:rsidR="006D22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e</w:t>
            </w:r>
            <w:r w:rsidR="00F90907"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Protocolo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SICCAU nº </w:t>
            </w:r>
            <w:r w:rsidR="00C65DC6" w:rsidRPr="0016308F">
              <w:rPr>
                <w:rFonts w:ascii="Times New Roman" w:hAnsi="Times New Roman" w:cs="Times New Roman"/>
                <w:sz w:val="20"/>
                <w:szCs w:val="20"/>
              </w:rPr>
              <w:t>1402459</w:t>
            </w:r>
            <w:r w:rsidR="00C65DC6"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/2021, cadastrado em 13/10/2021 -  Solicitação ao 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GEJUR</w:t>
            </w:r>
            <w:r w:rsidR="00C65DC6"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de Parecer Jurídico para atendimento à </w:t>
            </w:r>
            <w:r w:rsidR="00C65DC6"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Deliberação</w:t>
            </w:r>
            <w:r w:rsidR="006D22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nº</w:t>
            </w:r>
            <w:r w:rsidR="00C65DC6"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24/2021 COA-CAU/PR (Relação do Organograma, Funcionários, Cargos e Função.  </w:t>
            </w:r>
            <w:r w:rsidR="00F90907"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RAFAELA questiona o motivo de ainda não ter havido retorno do protocolo. Informado que, face aguardar a liberação do certificado digital da</w:t>
            </w:r>
            <w:r w:rsidR="0016308F"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atual</w:t>
            </w:r>
            <w:r w:rsidR="00F90907"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assistente da COA-CAU/PR, o protocolo com a referida deliberação foi cadastrado somente em 13/10/2021.</w:t>
            </w:r>
          </w:p>
          <w:p w14:paraId="0DEA9F2E" w14:textId="56FBB77B" w:rsidR="0097204E" w:rsidRPr="0016308F" w:rsidRDefault="0097204E" w:rsidP="003A2998">
            <w:pPr>
              <w:pStyle w:val="Default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Protocolo SICCAU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nº </w:t>
            </w:r>
            <w:r w:rsidRPr="0016308F">
              <w:rPr>
                <w:rFonts w:ascii="Times New Roman" w:hAnsi="Times New Roman" w:cs="Times New Roman"/>
                <w:sz w:val="20"/>
                <w:szCs w:val="20"/>
              </w:rPr>
              <w:t>1402780</w:t>
            </w:r>
            <w:r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/2021, cadastrado em 13/10/2021 </w:t>
            </w:r>
            <w:proofErr w:type="gramStart"/>
            <w:r w:rsidRPr="001630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 </w:t>
            </w:r>
            <w:r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DELIBERAÇÃO</w:t>
            </w:r>
            <w:proofErr w:type="gramEnd"/>
            <w:r w:rsidRPr="001630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n.º 23/2021 COA–CAU/PR Recomendações gerais para Uso da Internet para prestações de Serviços de Arquitetura e Urbanismo – encaminhada por e-mail à GEFIS, GECOM, CED e CEF; </w:t>
            </w:r>
          </w:p>
          <w:p w14:paraId="799F6445" w14:textId="39950F1E" w:rsidR="00966DA4" w:rsidRPr="00A97895" w:rsidRDefault="0097204E" w:rsidP="00A97895">
            <w:pPr>
              <w:pStyle w:val="Default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0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Envio, por e-mail, à presidência de </w:t>
            </w:r>
            <w:r w:rsidRPr="008A50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DELIBERAÇÃO n.º 22/2021 COA–CAU/PR - </w:t>
            </w:r>
            <w:r w:rsidRPr="008A5089">
              <w:rPr>
                <w:rFonts w:ascii="Times New Roman" w:hAnsi="Times New Roman" w:cs="Times New Roman"/>
                <w:sz w:val="20"/>
                <w:szCs w:val="20"/>
              </w:rPr>
              <w:t>Comunicações e informes sobre a Adesão ao Pacto Global da ONU pelo CAU/PR para conhecimento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089">
              <w:rPr>
                <w:rFonts w:ascii="Times New Roman" w:hAnsi="Times New Roman" w:cs="Times New Roman"/>
                <w:sz w:val="20"/>
                <w:szCs w:val="20"/>
              </w:rPr>
              <w:t xml:space="preserve"> providências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inserção no protocolo</w:t>
            </w:r>
            <w:r w:rsidR="006D22DC">
              <w:rPr>
                <w:rFonts w:ascii="Times New Roman" w:hAnsi="Times New Roman" w:cs="Times New Roman"/>
                <w:sz w:val="20"/>
                <w:szCs w:val="20"/>
              </w:rPr>
              <w:t xml:space="preserve"> nº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1366235/2021</w:t>
            </w:r>
            <w:r w:rsidRPr="008A50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5C24B9DC" w14:textId="4F7141C4" w:rsidR="00A97895" w:rsidRDefault="00A97895" w:rsidP="00A97895">
            <w:pPr>
              <w:pStyle w:val="Default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Relação do Organograma, Funcionários, Cargos e Função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Protocolo SICCAU nº </w:t>
            </w:r>
            <w:r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02347/2021 e, Protocolo SICCAU nº</w:t>
            </w:r>
            <w:r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1402459/2021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9FF4213" w14:textId="2C86C07D" w:rsidR="00A97895" w:rsidRPr="00A97895" w:rsidRDefault="006D22DC" w:rsidP="003D7C0E">
            <w:pPr>
              <w:pStyle w:val="Default"/>
              <w:ind w:left="641" w:hanging="32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  <w:r w:rsid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RAFAELA questiona </w:t>
            </w:r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em uma das Plenárias CAU/PR foi informado que o funcionário Alessandro </w:t>
            </w:r>
            <w:proofErr w:type="spellStart"/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Boncampagni</w:t>
            </w:r>
            <w:proofErr w:type="spellEnd"/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Juni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 acumulava dois cargos. LOURDES informou que verificará. </w:t>
            </w:r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RAFAELA solicita consulta para verificação junto ao gabinete. </w:t>
            </w:r>
          </w:p>
          <w:p w14:paraId="16AC0A35" w14:textId="55CF3812" w:rsidR="00A97895" w:rsidRDefault="006D22DC" w:rsidP="003D7C0E">
            <w:pPr>
              <w:pStyle w:val="Default"/>
              <w:ind w:left="641" w:hanging="32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Esclarecido à respectiva CONSELHEIRA que já existe a Deliberação</w:t>
            </w:r>
            <w:r w:rsidR="003D7C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nº</w:t>
            </w:r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24/2021 COA-CAU/PR, referente também a esta matéria. Bem como, encontram-se aguardando retorno, os protocolos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nº</w:t>
            </w:r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1402347/2021 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nº</w:t>
            </w:r>
            <w:r w:rsidR="00A97895" w:rsidRPr="00A9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1402459/2021 da COA/CAU-PR, cadastrados em 13/10/2021.</w:t>
            </w:r>
          </w:p>
          <w:p w14:paraId="31A84947" w14:textId="1593A4C4" w:rsidR="00A97895" w:rsidRPr="0097204E" w:rsidRDefault="00A97895" w:rsidP="003D7C0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E339C79" w14:textId="77777777" w:rsidR="00D921F4" w:rsidRPr="00D864A0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2D06A600" w14:textId="10F9965E" w:rsidR="00D921F4" w:rsidRPr="00D15E15" w:rsidRDefault="00145D26" w:rsidP="001279CB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731B11E2" w14:textId="77777777" w:rsidR="00D921F4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BB6DB9" w:rsidRPr="004C667B" w14:paraId="25AD40CC" w14:textId="77777777" w:rsidTr="00A97895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397C0" w14:textId="0E5365FD" w:rsidR="00BB6DB9" w:rsidRPr="004C667B" w:rsidRDefault="00BB6DB9" w:rsidP="004825B0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157AD" w14:textId="2359D33F" w:rsidR="00BB6DB9" w:rsidRPr="00915F0F" w:rsidRDefault="00A97895" w:rsidP="00A97895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Não houve assuntos á incluir</w:t>
            </w:r>
          </w:p>
        </w:tc>
      </w:tr>
    </w:tbl>
    <w:p w14:paraId="5A9C2198" w14:textId="2DD1C93D" w:rsidR="00BB6DB9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6421E7B9" w14:textId="77777777" w:rsidR="00BB6DB9" w:rsidRPr="00B459EE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43B1A1D3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A0267B">
        <w:rPr>
          <w:spacing w:val="-2"/>
          <w:lang w:val="pt-BR"/>
        </w:rPr>
        <w:t>2</w:t>
      </w:r>
      <w:r w:rsidR="00D55638">
        <w:rPr>
          <w:spacing w:val="-2"/>
          <w:lang w:val="pt-BR"/>
        </w:rPr>
        <w:t xml:space="preserve">5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D55638">
        <w:rPr>
          <w:spacing w:val="-1"/>
          <w:lang w:val="pt-BR"/>
        </w:rPr>
        <w:t xml:space="preserve">outubro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7DAAF199" w:rsidR="00695CDB" w:rsidRPr="00E971C9" w:rsidRDefault="00D55638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10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E971C9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E971C9" w:rsidRDefault="00D2376F" w:rsidP="00737447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E971C9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77777777" w:rsidR="00695CDB" w:rsidRPr="00E971C9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E971C9" w:rsidRDefault="00D2376F" w:rsidP="00737447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E971C9" w:rsidRDefault="00D2376F" w:rsidP="00737447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E971C9" w:rsidRDefault="00D2376F" w:rsidP="00737447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E971C9" w:rsidRDefault="00D2376F" w:rsidP="00737447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F54041" w:rsidR="00695CDB" w:rsidRPr="00E971C9" w:rsidRDefault="003F1917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E555B" w14:textId="42762D85" w:rsidR="000D5F01" w:rsidRPr="00E971C9" w:rsidRDefault="000D5F0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D4BB0" w14:textId="327B4F9B" w:rsidR="000D5F01" w:rsidRPr="00E971C9" w:rsidRDefault="000D5F0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D91A7" w14:textId="600DF8D9" w:rsidR="000D5F01" w:rsidRDefault="00D55638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912CF" w14:textId="13109685" w:rsidR="003F1917" w:rsidRPr="00E971C9" w:rsidRDefault="003F1917" w:rsidP="00D55638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 </w:t>
            </w:r>
          </w:p>
        </w:tc>
      </w:tr>
      <w:tr w:rsidR="00695CDB" w:rsidRPr="00F27612" w14:paraId="7CE8E582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27BA14A2" w:rsidR="00695CDB" w:rsidRPr="00F27612" w:rsidRDefault="00695CD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D234B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6E84FF89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FA7048">
              <w:rPr>
                <w:spacing w:val="-5"/>
                <w:sz w:val="20"/>
                <w:lang w:val="pt-BR"/>
              </w:rPr>
              <w:t>9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D234BD" w:rsidRPr="000D5F01">
              <w:rPr>
                <w:b/>
                <w:bCs/>
                <w:sz w:val="20"/>
                <w:lang w:val="pt-BR"/>
              </w:rPr>
              <w:t>R</w:t>
            </w:r>
            <w:r w:rsidR="00D234BD"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45013293" w:rsidR="00695CDB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3F1917">
              <w:rPr>
                <w:b/>
                <w:bCs/>
                <w:sz w:val="20"/>
                <w:lang w:val="pt-BR"/>
              </w:rPr>
              <w:t>2</w:t>
            </w:r>
            <w:r w:rsidR="00872086">
              <w:rPr>
                <w:b/>
                <w:bCs/>
                <w:sz w:val="20"/>
                <w:lang w:val="pt-BR"/>
              </w:rPr>
              <w:t>5</w:t>
            </w:r>
            <w:r w:rsidR="003F1917">
              <w:rPr>
                <w:b/>
                <w:bCs/>
                <w:sz w:val="20"/>
                <w:lang w:val="pt-BR"/>
              </w:rPr>
              <w:t>/</w:t>
            </w:r>
            <w:r w:rsidR="00872086">
              <w:rPr>
                <w:b/>
                <w:bCs/>
                <w:sz w:val="20"/>
                <w:lang w:val="pt-BR"/>
              </w:rPr>
              <w:t>1</w:t>
            </w:r>
            <w:r w:rsidR="003F1917">
              <w:rPr>
                <w:b/>
                <w:bCs/>
                <w:sz w:val="20"/>
                <w:lang w:val="pt-BR"/>
              </w:rPr>
              <w:t>0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C967C3E" w14:textId="54C7A61D" w:rsidR="00D234BD" w:rsidRDefault="00D2376F" w:rsidP="003B6E7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A97895" w:rsidRPr="00A97895">
              <w:rPr>
                <w:b/>
                <w:sz w:val="20"/>
                <w:szCs w:val="20"/>
              </w:rPr>
              <w:t>DELIBERAÇÃO Nº 27 COA-CAU/PR</w:t>
            </w:r>
            <w:r w:rsidR="00A97895">
              <w:rPr>
                <w:b/>
                <w:sz w:val="20"/>
                <w:szCs w:val="20"/>
              </w:rPr>
              <w:t xml:space="preserve"> </w:t>
            </w:r>
            <w:r w:rsidR="006D22DC">
              <w:rPr>
                <w:b/>
                <w:sz w:val="20"/>
                <w:szCs w:val="20"/>
              </w:rPr>
              <w:t>–</w:t>
            </w:r>
            <w:r w:rsidR="00A97895">
              <w:rPr>
                <w:b/>
                <w:sz w:val="20"/>
                <w:szCs w:val="20"/>
              </w:rPr>
              <w:t xml:space="preserve"> SO</w:t>
            </w:r>
            <w:r w:rsidR="006D22DC">
              <w:rPr>
                <w:b/>
                <w:sz w:val="20"/>
                <w:szCs w:val="20"/>
              </w:rPr>
              <w:t>LICITAÇÃO DE RELATÓRIO DO SETOR</w:t>
            </w:r>
            <w:r w:rsidR="003D7C0E">
              <w:rPr>
                <w:b/>
                <w:sz w:val="20"/>
                <w:szCs w:val="20"/>
              </w:rPr>
              <w:t xml:space="preserve"> A RESPEITO DO IMPACTO NAS ATIVIDADES</w:t>
            </w:r>
          </w:p>
          <w:p w14:paraId="131A021B" w14:textId="74DE9A03" w:rsidR="00F710E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</w:t>
            </w:r>
            <w:r w:rsidR="003F1917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6D22DC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872086">
              <w:rPr>
                <w:b/>
                <w:bCs/>
                <w:sz w:val="20"/>
                <w:lang w:val="pt-BR"/>
              </w:rPr>
              <w:t>2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37B0D16" w:rsidR="003F1917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3F1917" w:rsidRPr="004345FD">
              <w:rPr>
                <w:b/>
                <w:bCs/>
                <w:sz w:val="20"/>
                <w:lang w:val="pt-BR"/>
              </w:rPr>
              <w:t>Nenhuma</w:t>
            </w:r>
            <w:r w:rsidR="003F1917">
              <w:rPr>
                <w:b/>
                <w:bCs/>
                <w:sz w:val="20"/>
                <w:lang w:val="pt-BR"/>
              </w:rPr>
              <w:t xml:space="preserve">. </w:t>
            </w:r>
            <w:r w:rsidR="003F1917" w:rsidRPr="00E971C9">
              <w:rPr>
                <w:sz w:val="20"/>
                <w:lang w:val="pt-BR"/>
              </w:rPr>
              <w:t xml:space="preserve"> </w:t>
            </w:r>
          </w:p>
          <w:p w14:paraId="6D0C7235" w14:textId="261B7007" w:rsidR="00695CDB" w:rsidRPr="00E971C9" w:rsidRDefault="00D2376F" w:rsidP="00382F21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Mara de Castro</w:t>
            </w:r>
            <w:r w:rsidR="000D5F01">
              <w:rPr>
                <w:b/>
                <w:sz w:val="20"/>
                <w:lang w:val="pt-BR"/>
              </w:rPr>
              <w:t xml:space="preserve">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="00382F21">
              <w:rPr>
                <w:b/>
                <w:sz w:val="20"/>
                <w:lang w:val="pt-BR"/>
              </w:rPr>
              <w:t>Vandinês Gremaschi C</w:t>
            </w:r>
            <w:r w:rsidR="00872086">
              <w:rPr>
                <w:b/>
                <w:sz w:val="20"/>
                <w:lang w:val="pt-BR"/>
              </w:rPr>
              <w:t>anassa</w:t>
            </w:r>
            <w:r w:rsidR="00F05952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67C34807" w14:textId="77777777" w:rsidR="00D2376F" w:rsidRPr="00196A23" w:rsidRDefault="00D2376F">
      <w:pPr>
        <w:rPr>
          <w:sz w:val="2"/>
          <w:szCs w:val="2"/>
          <w:lang w:val="pt-BR"/>
        </w:rPr>
      </w:pPr>
    </w:p>
    <w:sectPr w:rsidR="00D2376F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BAB" w14:textId="77777777" w:rsidR="003F51B4" w:rsidRDefault="003F51B4">
      <w:r>
        <w:separator/>
      </w:r>
    </w:p>
  </w:endnote>
  <w:endnote w:type="continuationSeparator" w:id="0">
    <w:p w14:paraId="448134B6" w14:textId="77777777" w:rsidR="003F51B4" w:rsidRDefault="003F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5510A170" w:rsidR="004825B0" w:rsidRDefault="004825B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4825B0" w:rsidRPr="004345FD" w:rsidRDefault="004825B0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28A9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A328A9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4825B0" w:rsidRPr="004345FD" w:rsidRDefault="004825B0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A328A9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A328A9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5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2FF95A72" w:rsidR="004825B0" w:rsidRDefault="004825B0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77777777" w:rsidR="004825B0" w:rsidRDefault="004825B0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24F8FC74" w:rsidR="004825B0" w:rsidRPr="00296282" w:rsidRDefault="004825B0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D04A1B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0/2021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074EBC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</w:t>
                          </w:r>
                          <w:r w:rsidR="00D04A1B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5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04A1B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outubro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c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zAIokUETyW8hUkQB5F1QdLZupdKv6OiQ0bI&#10;sITOW3Syv1faREPSWcU446JgbWu73/KzC1CcbsA3mJo3E4Vt5o/ES9bxOg6dMIjWTujluXNbrEIn&#10;KvyrRX6Zr1a5/9P49cO0YVVFuXEzE8sP/6xxB4pPlDhSS4mWVQbOhKTkdrNqJdoTIHZhv0NBTtTc&#10;8zBsESCXFyn5QejdBYlTRPGVExbhwkmuvNjx/OQuibwwCfPiPKV7xum/p4SGDCeLYDGR6be5efZ7&#10;nRtJO6ZhdbSsy3B8VCKpoeCaV7a1mrB2kk9KYcJ/LgW0e260Jazh6MRWPW5GOxnHOdiI6gkYLAUQ&#10;DLgIaw+ERsjvGA2wQjKsvu2IpBi17zlMgdk3syBnYTMLhJdgmmGN0SSu9LSXdr1k2waQpznj4hYm&#10;pWaWxGakpigO8wVrweZyWGFm75z+W63nRbv8BQAA//8DAFBLAwQUAAYACAAAACEAomYXO98AAAAK&#10;AQAADwAAAGRycy9kb3ducmV2LnhtbEyPwU7DMBBE70j8g7VI3KjdVrFKGqeqEJyQEGk4cHRiN7Ea&#10;r0PstuHvWU5w3JnR7JtiN/uBXewUXUAFy4UAZrENxmGn4KN+edgAi0mj0UNAq+DbRtiVtzeFzk24&#10;YmUvh9QxKsGYawV9SmPOeWx763VchNEieccweZ3onDpuJn2lcj/wlRCSe+2QPvR6tE+9bU+Hs1ew&#10;/8Tq2X29Ne/VsXJ1/SjwVZ6Uur+b91tgyc7pLwy/+IQOJTE14YwmskEBDUmkZtl6BYx8KTMJrCFJ&#10;rsUGeFnw/xPKHwAAAP//AwBQSwECLQAUAAYACAAAACEAtoM4kv4AAADhAQAAEwAAAAAAAAAAAAAA&#10;AAAAAAAAW0NvbnRlbnRfVHlwZXNdLnhtbFBLAQItABQABgAIAAAAIQA4/SH/1gAAAJQBAAALAAAA&#10;AAAAAAAAAAAAAC8BAABfcmVscy8ucmVsc1BLAQItABQABgAIAAAAIQDYsAdcrgIAALAFAAAOAAAA&#10;AAAAAAAAAAAAAC4CAABkcnMvZTJvRG9jLnhtbFBLAQItABQABgAIAAAAIQCiZhc73wAAAAoBAAAP&#10;AAAAAAAAAAAAAAAAAAgFAABkcnMvZG93bnJldi54bWxQSwUGAAAAAAQABADzAAAAFAYAAAAA&#10;" filled="f" stroked="f">
              <v:textbox inset="0,0,0,0">
                <w:txbxContent>
                  <w:p w14:paraId="0FEA9E2D" w14:textId="2FF95A72" w:rsidR="004825B0" w:rsidRDefault="004825B0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77777777" w:rsidR="004825B0" w:rsidRDefault="004825B0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24F8FC74" w:rsidR="004825B0" w:rsidRPr="00296282" w:rsidRDefault="004825B0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="00D04A1B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0/2021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074EBC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</w:t>
                    </w:r>
                    <w:r w:rsidR="00D04A1B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5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D04A1B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outubro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2429" w14:textId="77777777" w:rsidR="003F51B4" w:rsidRDefault="003F51B4">
      <w:r>
        <w:separator/>
      </w:r>
    </w:p>
  </w:footnote>
  <w:footnote w:type="continuationSeparator" w:id="0">
    <w:p w14:paraId="1D53DADA" w14:textId="77777777" w:rsidR="003F51B4" w:rsidRDefault="003F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2AF6A1F2" w:rsidR="004825B0" w:rsidRDefault="004825B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4825B0" w:rsidRPr="009B4D44" w:rsidRDefault="004825B0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|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t+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CIo+Ucjgo482fx0rOtc0ky3e6k0h+oaJEx&#10;Uiyh8xadHO+UNmxIMrmYYFzkrGls9xv+YgMcxx2IDVfNmWFhm/kUe/E22kahEwaLrRN6Weas803o&#10;LHJ/Oc9m2WaT+b9MXD9MalaWlJswk7D88M8ad5L4KImztJRoWGngDCUl97tNI9GRgLBz+9maw8nF&#10;zX1JwxYBcnmVkh+E3m0QO/kiWjphHs4dKG/keH58Gy+8MA6z/GVKd4zTf08J9SmO58F8FNOF9Kvc&#10;PPu9zY0kLdMwOhrWpjg6O5HESHDLS9taTVgz2s9KYehfSgHtnhptBWs0OqpVD7sBUIyKd6J8BOlK&#10;AcoCEcK8A6MW8idGPcyOFKsfByIpRs1HDvI3g2Yy5GTsJoPwAq6mWGM0mhs9DqRDJ9m+BuTxgXGx&#10;hidSMaveC4vTw4J5YJM4zS4zcJ7/W6/LhF39BgAA//8DAFBLAwQUAAYACAAAACEAEF9is+AAAAAL&#10;AQAADwAAAGRycy9kb3ducmV2LnhtbEyPzU7DMBCE70i8g7VI3KjTUPoT4lQVghMSIg0Hjk68TazG&#10;6xC7bXh7lhMcd+bT7Ey+nVwvzjgG60nBfJaAQGq8sdQq+Khe7tYgQtRkdO8JFXxjgG1xfZXrzPgL&#10;lXjex1ZwCIVMK+hiHDIpQ9Oh02HmByT2Dn50OvI5ttKM+sLhrpdpkiyl05b4Q6cHfOqwOe5PTsHu&#10;k8pn+/VWv5eH0lbVJqHX5VGp25tp9wgi4hT/YPitz9Wh4E61P5EJolfwkKYrRtlI57yBic1ixUrN&#10;yuJ+DbLI5f8NxQ8AAAD//wMAUEsBAi0AFAAGAAgAAAAhALaDOJL+AAAA4QEAABMAAAAAAAAAAAAA&#10;AAAAAAAAAFtDb250ZW50X1R5cGVzXS54bWxQSwECLQAUAAYACAAAACEAOP0h/9YAAACUAQAACwAA&#10;AAAAAAAAAAAAAAAvAQAAX3JlbHMvLnJlbHNQSwECLQAUAAYACAAAACEAAK37fq4CAACpBQAADgAA&#10;AAAAAAAAAAAAAAAuAgAAZHJzL2Uyb0RvYy54bWxQSwECLQAUAAYACAAAACEAEF9is+AAAAALAQAA&#10;DwAAAAAAAAAAAAAAAAAIBQAAZHJzL2Rvd25yZXYueG1sUEsFBgAAAAAEAAQA8wAAABUGAAAAAA==&#10;" filled="f" stroked="f">
              <v:textbox inset="0,0,0,0">
                <w:txbxContent>
                  <w:p w14:paraId="2BCFC4FE" w14:textId="77777777" w:rsidR="004825B0" w:rsidRPr="009B4D44" w:rsidRDefault="004825B0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|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F3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D92BF5"/>
    <w:multiLevelType w:val="hybridMultilevel"/>
    <w:tmpl w:val="60E6B96A"/>
    <w:lvl w:ilvl="0" w:tplc="ACBE5F7A">
      <w:start w:val="1"/>
      <w:numFmt w:val="decimal"/>
      <w:lvlText w:val="%1-"/>
      <w:lvlJc w:val="left"/>
      <w:pPr>
        <w:ind w:left="714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80A05AB"/>
    <w:multiLevelType w:val="hybridMultilevel"/>
    <w:tmpl w:val="5B2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A5F"/>
    <w:multiLevelType w:val="hybridMultilevel"/>
    <w:tmpl w:val="5E2C444A"/>
    <w:lvl w:ilvl="0" w:tplc="172404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333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0C9024B3"/>
    <w:multiLevelType w:val="multilevel"/>
    <w:tmpl w:val="1464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D719AE"/>
    <w:multiLevelType w:val="hybridMultilevel"/>
    <w:tmpl w:val="2E26C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0E8E198D"/>
    <w:multiLevelType w:val="hybridMultilevel"/>
    <w:tmpl w:val="45A41C1E"/>
    <w:lvl w:ilvl="0" w:tplc="8102D0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D0EBC"/>
    <w:multiLevelType w:val="hybridMultilevel"/>
    <w:tmpl w:val="19D42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3E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5508B7"/>
    <w:multiLevelType w:val="hybridMultilevel"/>
    <w:tmpl w:val="E7F2BA6C"/>
    <w:lvl w:ilvl="0" w:tplc="01D6AC1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73D9E"/>
    <w:multiLevelType w:val="hybridMultilevel"/>
    <w:tmpl w:val="0944CEFC"/>
    <w:lvl w:ilvl="0" w:tplc="360E15A2">
      <w:start w:val="1"/>
      <w:numFmt w:val="lowerRoman"/>
      <w:lvlText w:val="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BA2FC7"/>
    <w:multiLevelType w:val="hybridMultilevel"/>
    <w:tmpl w:val="EC9A7E3E"/>
    <w:lvl w:ilvl="0" w:tplc="09AA3E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2EED7A26"/>
    <w:multiLevelType w:val="hybridMultilevel"/>
    <w:tmpl w:val="74F44956"/>
    <w:lvl w:ilvl="0" w:tplc="2F2AC4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7287"/>
    <w:multiLevelType w:val="hybridMultilevel"/>
    <w:tmpl w:val="16E49554"/>
    <w:lvl w:ilvl="0" w:tplc="C7C685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36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0D7EF5"/>
    <w:multiLevelType w:val="hybridMultilevel"/>
    <w:tmpl w:val="F0324224"/>
    <w:lvl w:ilvl="0" w:tplc="CA720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F83"/>
    <w:multiLevelType w:val="multilevel"/>
    <w:tmpl w:val="AE32569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C4E6B"/>
    <w:multiLevelType w:val="hybridMultilevel"/>
    <w:tmpl w:val="57D2ABFE"/>
    <w:lvl w:ilvl="0" w:tplc="A0DE0C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C20C0"/>
    <w:multiLevelType w:val="hybridMultilevel"/>
    <w:tmpl w:val="1F149CFE"/>
    <w:lvl w:ilvl="0" w:tplc="D5F2678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D6487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3C9B3436"/>
    <w:multiLevelType w:val="hybridMultilevel"/>
    <w:tmpl w:val="C20AA686"/>
    <w:lvl w:ilvl="0" w:tplc="FCA88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E6753"/>
    <w:multiLevelType w:val="hybridMultilevel"/>
    <w:tmpl w:val="DCBA901C"/>
    <w:lvl w:ilvl="0" w:tplc="4B9C2B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9A2A28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48EB"/>
    <w:multiLevelType w:val="hybridMultilevel"/>
    <w:tmpl w:val="3B8240E8"/>
    <w:lvl w:ilvl="0" w:tplc="D6CCEC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0EB4"/>
    <w:multiLevelType w:val="hybridMultilevel"/>
    <w:tmpl w:val="B9D8429E"/>
    <w:lvl w:ilvl="0" w:tplc="E43ED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22BBD"/>
    <w:multiLevelType w:val="multilevel"/>
    <w:tmpl w:val="8F1495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36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" w:hanging="357"/>
      </w:pPr>
      <w:rPr>
        <w:rFonts w:hint="default"/>
      </w:rPr>
    </w:lvl>
  </w:abstractNum>
  <w:abstractNum w:abstractNumId="27" w15:restartNumberingAfterBreak="0">
    <w:nsid w:val="4D6D0D66"/>
    <w:multiLevelType w:val="hybridMultilevel"/>
    <w:tmpl w:val="E08C1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67CA"/>
    <w:multiLevelType w:val="hybridMultilevel"/>
    <w:tmpl w:val="965A7F98"/>
    <w:lvl w:ilvl="0" w:tplc="2E68AB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90E49"/>
    <w:multiLevelType w:val="hybridMultilevel"/>
    <w:tmpl w:val="0F684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218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677FA4"/>
    <w:multiLevelType w:val="hybridMultilevel"/>
    <w:tmpl w:val="218E8FB8"/>
    <w:lvl w:ilvl="0" w:tplc="76F4F1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529EE"/>
    <w:multiLevelType w:val="hybridMultilevel"/>
    <w:tmpl w:val="3F727618"/>
    <w:lvl w:ilvl="0" w:tplc="A774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0540"/>
    <w:multiLevelType w:val="hybridMultilevel"/>
    <w:tmpl w:val="26B43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78CF"/>
    <w:multiLevelType w:val="multilevel"/>
    <w:tmpl w:val="EE14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132D7"/>
    <w:multiLevelType w:val="hybridMultilevel"/>
    <w:tmpl w:val="CA8035A2"/>
    <w:lvl w:ilvl="0" w:tplc="9D30D9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71203"/>
    <w:multiLevelType w:val="hybridMultilevel"/>
    <w:tmpl w:val="3FF04318"/>
    <w:lvl w:ilvl="0" w:tplc="B932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85A5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7BA5F94"/>
    <w:multiLevelType w:val="hybridMultilevel"/>
    <w:tmpl w:val="52E0D842"/>
    <w:lvl w:ilvl="0" w:tplc="446651E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93669"/>
    <w:multiLevelType w:val="hybridMultilevel"/>
    <w:tmpl w:val="794273CC"/>
    <w:lvl w:ilvl="0" w:tplc="9A1C8D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 w15:restartNumberingAfterBreak="0">
    <w:nsid w:val="7A931EEC"/>
    <w:multiLevelType w:val="hybridMultilevel"/>
    <w:tmpl w:val="C742C8AA"/>
    <w:lvl w:ilvl="0" w:tplc="8822FF5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B492B"/>
    <w:multiLevelType w:val="hybridMultilevel"/>
    <w:tmpl w:val="91B8E15C"/>
    <w:lvl w:ilvl="0" w:tplc="BB30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446998">
    <w:abstractNumId w:val="7"/>
  </w:num>
  <w:num w:numId="2" w16cid:durableId="390272440">
    <w:abstractNumId w:val="26"/>
  </w:num>
  <w:num w:numId="3" w16cid:durableId="415975429">
    <w:abstractNumId w:val="10"/>
  </w:num>
  <w:num w:numId="4" w16cid:durableId="1432165602">
    <w:abstractNumId w:val="18"/>
  </w:num>
  <w:num w:numId="5" w16cid:durableId="1397972635">
    <w:abstractNumId w:val="16"/>
  </w:num>
  <w:num w:numId="6" w16cid:durableId="1636714273">
    <w:abstractNumId w:val="5"/>
  </w:num>
  <w:num w:numId="7" w16cid:durableId="647516017">
    <w:abstractNumId w:val="37"/>
  </w:num>
  <w:num w:numId="8" w16cid:durableId="1881554757">
    <w:abstractNumId w:val="30"/>
  </w:num>
  <w:num w:numId="9" w16cid:durableId="227423049">
    <w:abstractNumId w:val="21"/>
  </w:num>
  <w:num w:numId="10" w16cid:durableId="1472943999">
    <w:abstractNumId w:val="4"/>
  </w:num>
  <w:num w:numId="11" w16cid:durableId="1519462943">
    <w:abstractNumId w:val="0"/>
  </w:num>
  <w:num w:numId="12" w16cid:durableId="695496590">
    <w:abstractNumId w:val="23"/>
  </w:num>
  <w:num w:numId="13" w16cid:durableId="17018523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7545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4298836">
    <w:abstractNumId w:val="28"/>
  </w:num>
  <w:num w:numId="16" w16cid:durableId="822156786">
    <w:abstractNumId w:val="11"/>
  </w:num>
  <w:num w:numId="17" w16cid:durableId="824976260">
    <w:abstractNumId w:val="12"/>
  </w:num>
  <w:num w:numId="18" w16cid:durableId="793327008">
    <w:abstractNumId w:val="17"/>
  </w:num>
  <w:num w:numId="19" w16cid:durableId="827090302">
    <w:abstractNumId w:val="32"/>
  </w:num>
  <w:num w:numId="20" w16cid:durableId="857933081">
    <w:abstractNumId w:val="22"/>
  </w:num>
  <w:num w:numId="21" w16cid:durableId="793601947">
    <w:abstractNumId w:val="29"/>
  </w:num>
  <w:num w:numId="22" w16cid:durableId="1462453223">
    <w:abstractNumId w:val="6"/>
  </w:num>
  <w:num w:numId="23" w16cid:durableId="204608864">
    <w:abstractNumId w:val="2"/>
  </w:num>
  <w:num w:numId="24" w16cid:durableId="489713486">
    <w:abstractNumId w:val="27"/>
  </w:num>
  <w:num w:numId="25" w16cid:durableId="722757934">
    <w:abstractNumId w:val="33"/>
  </w:num>
  <w:num w:numId="26" w16cid:durableId="1975325945">
    <w:abstractNumId w:val="9"/>
  </w:num>
  <w:num w:numId="27" w16cid:durableId="1835221218">
    <w:abstractNumId w:val="39"/>
  </w:num>
  <w:num w:numId="28" w16cid:durableId="619384980">
    <w:abstractNumId w:val="13"/>
  </w:num>
  <w:num w:numId="29" w16cid:durableId="1176574999">
    <w:abstractNumId w:val="38"/>
  </w:num>
  <w:num w:numId="30" w16cid:durableId="1487356994">
    <w:abstractNumId w:val="41"/>
  </w:num>
  <w:num w:numId="31" w16cid:durableId="410851362">
    <w:abstractNumId w:val="14"/>
  </w:num>
  <w:num w:numId="32" w16cid:durableId="834998186">
    <w:abstractNumId w:val="34"/>
  </w:num>
  <w:num w:numId="33" w16cid:durableId="2040886879">
    <w:abstractNumId w:val="24"/>
  </w:num>
  <w:num w:numId="34" w16cid:durableId="1360743290">
    <w:abstractNumId w:val="36"/>
  </w:num>
  <w:num w:numId="35" w16cid:durableId="1710530">
    <w:abstractNumId w:val="3"/>
  </w:num>
  <w:num w:numId="36" w16cid:durableId="848298758">
    <w:abstractNumId w:val="25"/>
  </w:num>
  <w:num w:numId="37" w16cid:durableId="119615114">
    <w:abstractNumId w:val="8"/>
  </w:num>
  <w:num w:numId="38" w16cid:durableId="846867223">
    <w:abstractNumId w:val="20"/>
  </w:num>
  <w:num w:numId="39" w16cid:durableId="1578786215">
    <w:abstractNumId w:val="40"/>
  </w:num>
  <w:num w:numId="40" w16cid:durableId="416751943">
    <w:abstractNumId w:val="1"/>
  </w:num>
  <w:num w:numId="41" w16cid:durableId="1275406193">
    <w:abstractNumId w:val="35"/>
  </w:num>
  <w:num w:numId="42" w16cid:durableId="80046639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704A"/>
    <w:rsid w:val="00010976"/>
    <w:rsid w:val="000151F9"/>
    <w:rsid w:val="00024D52"/>
    <w:rsid w:val="000267E7"/>
    <w:rsid w:val="00030F00"/>
    <w:rsid w:val="00064AD7"/>
    <w:rsid w:val="000671B8"/>
    <w:rsid w:val="00070E64"/>
    <w:rsid w:val="00074EBC"/>
    <w:rsid w:val="0007609C"/>
    <w:rsid w:val="00081E80"/>
    <w:rsid w:val="0009346F"/>
    <w:rsid w:val="000959F6"/>
    <w:rsid w:val="000A1345"/>
    <w:rsid w:val="000A40DA"/>
    <w:rsid w:val="000D1D06"/>
    <w:rsid w:val="000D3542"/>
    <w:rsid w:val="000D4342"/>
    <w:rsid w:val="000D5F01"/>
    <w:rsid w:val="000D6E4D"/>
    <w:rsid w:val="000E290F"/>
    <w:rsid w:val="000E7ADF"/>
    <w:rsid w:val="001103A2"/>
    <w:rsid w:val="001115AC"/>
    <w:rsid w:val="00121E46"/>
    <w:rsid w:val="0012209E"/>
    <w:rsid w:val="00122F91"/>
    <w:rsid w:val="001248EC"/>
    <w:rsid w:val="00124CA6"/>
    <w:rsid w:val="001279CB"/>
    <w:rsid w:val="00134D53"/>
    <w:rsid w:val="00145D26"/>
    <w:rsid w:val="00160300"/>
    <w:rsid w:val="00160685"/>
    <w:rsid w:val="0016288E"/>
    <w:rsid w:val="0016308F"/>
    <w:rsid w:val="00166859"/>
    <w:rsid w:val="00174311"/>
    <w:rsid w:val="00174C18"/>
    <w:rsid w:val="00182464"/>
    <w:rsid w:val="00194AFB"/>
    <w:rsid w:val="00194E57"/>
    <w:rsid w:val="00196A23"/>
    <w:rsid w:val="001A0488"/>
    <w:rsid w:val="001A2254"/>
    <w:rsid w:val="001B16E8"/>
    <w:rsid w:val="001B3871"/>
    <w:rsid w:val="001B6445"/>
    <w:rsid w:val="001C0D2C"/>
    <w:rsid w:val="001C1CAF"/>
    <w:rsid w:val="001D5C21"/>
    <w:rsid w:val="001D6480"/>
    <w:rsid w:val="001F4D79"/>
    <w:rsid w:val="002042BA"/>
    <w:rsid w:val="00223FB6"/>
    <w:rsid w:val="00225258"/>
    <w:rsid w:val="00233388"/>
    <w:rsid w:val="00234E01"/>
    <w:rsid w:val="002373A6"/>
    <w:rsid w:val="002400C6"/>
    <w:rsid w:val="00241F0D"/>
    <w:rsid w:val="002628DF"/>
    <w:rsid w:val="00266F2B"/>
    <w:rsid w:val="0027348D"/>
    <w:rsid w:val="00274A88"/>
    <w:rsid w:val="00275560"/>
    <w:rsid w:val="002843AF"/>
    <w:rsid w:val="00284A44"/>
    <w:rsid w:val="00285535"/>
    <w:rsid w:val="00296282"/>
    <w:rsid w:val="002B154B"/>
    <w:rsid w:val="002B1C7C"/>
    <w:rsid w:val="002B39AA"/>
    <w:rsid w:val="002B72E6"/>
    <w:rsid w:val="002C264D"/>
    <w:rsid w:val="002D163D"/>
    <w:rsid w:val="002D3979"/>
    <w:rsid w:val="002D4F73"/>
    <w:rsid w:val="002D5DA9"/>
    <w:rsid w:val="002D64A9"/>
    <w:rsid w:val="002E406B"/>
    <w:rsid w:val="002E7CB1"/>
    <w:rsid w:val="002F14E4"/>
    <w:rsid w:val="002F214C"/>
    <w:rsid w:val="003001FA"/>
    <w:rsid w:val="003056CD"/>
    <w:rsid w:val="003116B8"/>
    <w:rsid w:val="0031724D"/>
    <w:rsid w:val="00320A92"/>
    <w:rsid w:val="00345459"/>
    <w:rsid w:val="00355110"/>
    <w:rsid w:val="00362BD7"/>
    <w:rsid w:val="00364938"/>
    <w:rsid w:val="00365EBE"/>
    <w:rsid w:val="00370161"/>
    <w:rsid w:val="00374884"/>
    <w:rsid w:val="00377931"/>
    <w:rsid w:val="0038220A"/>
    <w:rsid w:val="00382F21"/>
    <w:rsid w:val="00387457"/>
    <w:rsid w:val="003942FE"/>
    <w:rsid w:val="00395B82"/>
    <w:rsid w:val="003979AA"/>
    <w:rsid w:val="003A2998"/>
    <w:rsid w:val="003B25B2"/>
    <w:rsid w:val="003B6E7B"/>
    <w:rsid w:val="003C2249"/>
    <w:rsid w:val="003C5A9C"/>
    <w:rsid w:val="003C618E"/>
    <w:rsid w:val="003D7C0E"/>
    <w:rsid w:val="003E446F"/>
    <w:rsid w:val="003F1917"/>
    <w:rsid w:val="003F1EDC"/>
    <w:rsid w:val="003F3431"/>
    <w:rsid w:val="003F5142"/>
    <w:rsid w:val="003F51B4"/>
    <w:rsid w:val="0040593E"/>
    <w:rsid w:val="00407D11"/>
    <w:rsid w:val="004138EA"/>
    <w:rsid w:val="00423DAC"/>
    <w:rsid w:val="00427C85"/>
    <w:rsid w:val="004311CB"/>
    <w:rsid w:val="004345FD"/>
    <w:rsid w:val="0043715A"/>
    <w:rsid w:val="00441993"/>
    <w:rsid w:val="004426D8"/>
    <w:rsid w:val="00451F7A"/>
    <w:rsid w:val="0045748A"/>
    <w:rsid w:val="004612FB"/>
    <w:rsid w:val="0046261B"/>
    <w:rsid w:val="00462D80"/>
    <w:rsid w:val="00474196"/>
    <w:rsid w:val="00475E4E"/>
    <w:rsid w:val="0047639C"/>
    <w:rsid w:val="00480427"/>
    <w:rsid w:val="004825B0"/>
    <w:rsid w:val="004842FF"/>
    <w:rsid w:val="00487237"/>
    <w:rsid w:val="00494002"/>
    <w:rsid w:val="004943DA"/>
    <w:rsid w:val="00494B50"/>
    <w:rsid w:val="004A56F5"/>
    <w:rsid w:val="004A61B0"/>
    <w:rsid w:val="004B17AE"/>
    <w:rsid w:val="004B4989"/>
    <w:rsid w:val="004C0FB7"/>
    <w:rsid w:val="004C4A82"/>
    <w:rsid w:val="004C667B"/>
    <w:rsid w:val="004D02FF"/>
    <w:rsid w:val="004D34A1"/>
    <w:rsid w:val="004E50E1"/>
    <w:rsid w:val="004E6CA3"/>
    <w:rsid w:val="004F09E0"/>
    <w:rsid w:val="004F3302"/>
    <w:rsid w:val="004F4D17"/>
    <w:rsid w:val="004F4E06"/>
    <w:rsid w:val="004F4F49"/>
    <w:rsid w:val="00504418"/>
    <w:rsid w:val="0051724E"/>
    <w:rsid w:val="0052320B"/>
    <w:rsid w:val="00524305"/>
    <w:rsid w:val="00524DB9"/>
    <w:rsid w:val="0052505F"/>
    <w:rsid w:val="00525A60"/>
    <w:rsid w:val="00531176"/>
    <w:rsid w:val="00535658"/>
    <w:rsid w:val="00535A9E"/>
    <w:rsid w:val="00537DAE"/>
    <w:rsid w:val="00540E29"/>
    <w:rsid w:val="0055213F"/>
    <w:rsid w:val="00552F6C"/>
    <w:rsid w:val="005556A5"/>
    <w:rsid w:val="00575288"/>
    <w:rsid w:val="005813C5"/>
    <w:rsid w:val="00594333"/>
    <w:rsid w:val="0059509D"/>
    <w:rsid w:val="00596B34"/>
    <w:rsid w:val="005A252A"/>
    <w:rsid w:val="005A2F65"/>
    <w:rsid w:val="005B4232"/>
    <w:rsid w:val="005B5FB6"/>
    <w:rsid w:val="005B7FCC"/>
    <w:rsid w:val="005C2C80"/>
    <w:rsid w:val="005C43CF"/>
    <w:rsid w:val="005C5152"/>
    <w:rsid w:val="005D65C8"/>
    <w:rsid w:val="005E28DE"/>
    <w:rsid w:val="005F6AFB"/>
    <w:rsid w:val="00607301"/>
    <w:rsid w:val="00614C24"/>
    <w:rsid w:val="00622AA9"/>
    <w:rsid w:val="00630D02"/>
    <w:rsid w:val="006356CB"/>
    <w:rsid w:val="00643419"/>
    <w:rsid w:val="0065071B"/>
    <w:rsid w:val="00652078"/>
    <w:rsid w:val="006553AD"/>
    <w:rsid w:val="00664B9B"/>
    <w:rsid w:val="006729BF"/>
    <w:rsid w:val="00683101"/>
    <w:rsid w:val="00695CDB"/>
    <w:rsid w:val="006977D1"/>
    <w:rsid w:val="006A1CA0"/>
    <w:rsid w:val="006A4FFA"/>
    <w:rsid w:val="006B1C3D"/>
    <w:rsid w:val="006C1E99"/>
    <w:rsid w:val="006D22DC"/>
    <w:rsid w:val="006F0FA7"/>
    <w:rsid w:val="006F773B"/>
    <w:rsid w:val="006F7A05"/>
    <w:rsid w:val="00701200"/>
    <w:rsid w:val="007042CD"/>
    <w:rsid w:val="0070540B"/>
    <w:rsid w:val="0070734B"/>
    <w:rsid w:val="00707890"/>
    <w:rsid w:val="007201C6"/>
    <w:rsid w:val="00722E32"/>
    <w:rsid w:val="00733377"/>
    <w:rsid w:val="00737447"/>
    <w:rsid w:val="00746644"/>
    <w:rsid w:val="007505FD"/>
    <w:rsid w:val="007511A7"/>
    <w:rsid w:val="00762BBF"/>
    <w:rsid w:val="00764674"/>
    <w:rsid w:val="00765D33"/>
    <w:rsid w:val="00780D4E"/>
    <w:rsid w:val="0079192D"/>
    <w:rsid w:val="007A0DA3"/>
    <w:rsid w:val="007C6233"/>
    <w:rsid w:val="007D362B"/>
    <w:rsid w:val="007E309F"/>
    <w:rsid w:val="007F14C4"/>
    <w:rsid w:val="007F3A2A"/>
    <w:rsid w:val="00801583"/>
    <w:rsid w:val="00813432"/>
    <w:rsid w:val="0083705B"/>
    <w:rsid w:val="008402A5"/>
    <w:rsid w:val="00846875"/>
    <w:rsid w:val="00871AF1"/>
    <w:rsid w:val="00872086"/>
    <w:rsid w:val="00873FAD"/>
    <w:rsid w:val="008749DE"/>
    <w:rsid w:val="00884420"/>
    <w:rsid w:val="00894229"/>
    <w:rsid w:val="00894F3F"/>
    <w:rsid w:val="008950CE"/>
    <w:rsid w:val="008972A4"/>
    <w:rsid w:val="008A3549"/>
    <w:rsid w:val="008A4AB4"/>
    <w:rsid w:val="008C2D14"/>
    <w:rsid w:val="008D58FE"/>
    <w:rsid w:val="008D5E79"/>
    <w:rsid w:val="008D6FEA"/>
    <w:rsid w:val="008E2F9C"/>
    <w:rsid w:val="008F0A19"/>
    <w:rsid w:val="00900E08"/>
    <w:rsid w:val="00915F0F"/>
    <w:rsid w:val="00917687"/>
    <w:rsid w:val="00927069"/>
    <w:rsid w:val="00933304"/>
    <w:rsid w:val="009549D5"/>
    <w:rsid w:val="009605A8"/>
    <w:rsid w:val="0096321A"/>
    <w:rsid w:val="0096432B"/>
    <w:rsid w:val="00966DA4"/>
    <w:rsid w:val="0097204E"/>
    <w:rsid w:val="0098636F"/>
    <w:rsid w:val="00987640"/>
    <w:rsid w:val="009940E7"/>
    <w:rsid w:val="009A1433"/>
    <w:rsid w:val="009A32E2"/>
    <w:rsid w:val="009B4D44"/>
    <w:rsid w:val="009B52C2"/>
    <w:rsid w:val="009B52FA"/>
    <w:rsid w:val="009C28F6"/>
    <w:rsid w:val="009C41AE"/>
    <w:rsid w:val="009F6F97"/>
    <w:rsid w:val="00A0267B"/>
    <w:rsid w:val="00A027B8"/>
    <w:rsid w:val="00A02D70"/>
    <w:rsid w:val="00A02E8A"/>
    <w:rsid w:val="00A10035"/>
    <w:rsid w:val="00A117AF"/>
    <w:rsid w:val="00A218DE"/>
    <w:rsid w:val="00A22672"/>
    <w:rsid w:val="00A31222"/>
    <w:rsid w:val="00A328A9"/>
    <w:rsid w:val="00A3658A"/>
    <w:rsid w:val="00A44204"/>
    <w:rsid w:val="00A47B5E"/>
    <w:rsid w:val="00A5548A"/>
    <w:rsid w:val="00A81147"/>
    <w:rsid w:val="00A86180"/>
    <w:rsid w:val="00A97895"/>
    <w:rsid w:val="00AA041E"/>
    <w:rsid w:val="00AB2D02"/>
    <w:rsid w:val="00AB30C1"/>
    <w:rsid w:val="00AB78B3"/>
    <w:rsid w:val="00AC116B"/>
    <w:rsid w:val="00AC46A7"/>
    <w:rsid w:val="00AD2151"/>
    <w:rsid w:val="00AD772D"/>
    <w:rsid w:val="00AE0A90"/>
    <w:rsid w:val="00AE4A7F"/>
    <w:rsid w:val="00AF2823"/>
    <w:rsid w:val="00AF7285"/>
    <w:rsid w:val="00B02539"/>
    <w:rsid w:val="00B051BF"/>
    <w:rsid w:val="00B06C85"/>
    <w:rsid w:val="00B06D7B"/>
    <w:rsid w:val="00B07FE1"/>
    <w:rsid w:val="00B13C9D"/>
    <w:rsid w:val="00B24C05"/>
    <w:rsid w:val="00B322DA"/>
    <w:rsid w:val="00B3756F"/>
    <w:rsid w:val="00B459EE"/>
    <w:rsid w:val="00B46A45"/>
    <w:rsid w:val="00B56CD6"/>
    <w:rsid w:val="00B578F4"/>
    <w:rsid w:val="00B61FF2"/>
    <w:rsid w:val="00B65EA5"/>
    <w:rsid w:val="00B715EA"/>
    <w:rsid w:val="00B83FFC"/>
    <w:rsid w:val="00B852CE"/>
    <w:rsid w:val="00B90109"/>
    <w:rsid w:val="00B9465C"/>
    <w:rsid w:val="00BA5C99"/>
    <w:rsid w:val="00BB6DB9"/>
    <w:rsid w:val="00BD1EFF"/>
    <w:rsid w:val="00BE0A11"/>
    <w:rsid w:val="00BE1205"/>
    <w:rsid w:val="00BE1F7C"/>
    <w:rsid w:val="00BE3453"/>
    <w:rsid w:val="00BE4F4B"/>
    <w:rsid w:val="00C02082"/>
    <w:rsid w:val="00C1614F"/>
    <w:rsid w:val="00C317FD"/>
    <w:rsid w:val="00C355C9"/>
    <w:rsid w:val="00C36507"/>
    <w:rsid w:val="00C36C6F"/>
    <w:rsid w:val="00C41C32"/>
    <w:rsid w:val="00C53F32"/>
    <w:rsid w:val="00C5538B"/>
    <w:rsid w:val="00C57A1C"/>
    <w:rsid w:val="00C65DC6"/>
    <w:rsid w:val="00C6712F"/>
    <w:rsid w:val="00C67294"/>
    <w:rsid w:val="00C72825"/>
    <w:rsid w:val="00C76BC4"/>
    <w:rsid w:val="00C81E5B"/>
    <w:rsid w:val="00C845B4"/>
    <w:rsid w:val="00C8734C"/>
    <w:rsid w:val="00C91DF3"/>
    <w:rsid w:val="00C95CF9"/>
    <w:rsid w:val="00CA1D38"/>
    <w:rsid w:val="00CA2E72"/>
    <w:rsid w:val="00CA5668"/>
    <w:rsid w:val="00CD19B5"/>
    <w:rsid w:val="00CD24E8"/>
    <w:rsid w:val="00CD33D8"/>
    <w:rsid w:val="00CE01C2"/>
    <w:rsid w:val="00CE4B9E"/>
    <w:rsid w:val="00CE65AD"/>
    <w:rsid w:val="00CF06FE"/>
    <w:rsid w:val="00CF2F83"/>
    <w:rsid w:val="00CF7245"/>
    <w:rsid w:val="00D019BF"/>
    <w:rsid w:val="00D04A1B"/>
    <w:rsid w:val="00D13359"/>
    <w:rsid w:val="00D159CC"/>
    <w:rsid w:val="00D15E15"/>
    <w:rsid w:val="00D20092"/>
    <w:rsid w:val="00D234BD"/>
    <w:rsid w:val="00D2376F"/>
    <w:rsid w:val="00D24246"/>
    <w:rsid w:val="00D3506E"/>
    <w:rsid w:val="00D35C0D"/>
    <w:rsid w:val="00D36757"/>
    <w:rsid w:val="00D43FD7"/>
    <w:rsid w:val="00D5334C"/>
    <w:rsid w:val="00D55638"/>
    <w:rsid w:val="00D6316B"/>
    <w:rsid w:val="00D65E67"/>
    <w:rsid w:val="00D75FA5"/>
    <w:rsid w:val="00D80D2C"/>
    <w:rsid w:val="00D8364E"/>
    <w:rsid w:val="00D864A0"/>
    <w:rsid w:val="00D921F4"/>
    <w:rsid w:val="00DC0F6B"/>
    <w:rsid w:val="00DC20F8"/>
    <w:rsid w:val="00DD3E71"/>
    <w:rsid w:val="00DD6E3D"/>
    <w:rsid w:val="00DD79CD"/>
    <w:rsid w:val="00DE20E1"/>
    <w:rsid w:val="00DF61B4"/>
    <w:rsid w:val="00E03F47"/>
    <w:rsid w:val="00E15BF7"/>
    <w:rsid w:val="00E26625"/>
    <w:rsid w:val="00E37510"/>
    <w:rsid w:val="00E41776"/>
    <w:rsid w:val="00E44C61"/>
    <w:rsid w:val="00E60218"/>
    <w:rsid w:val="00E61C97"/>
    <w:rsid w:val="00E70CF9"/>
    <w:rsid w:val="00E7587B"/>
    <w:rsid w:val="00E76F08"/>
    <w:rsid w:val="00E82A41"/>
    <w:rsid w:val="00E83149"/>
    <w:rsid w:val="00E864F8"/>
    <w:rsid w:val="00E87CBF"/>
    <w:rsid w:val="00E9180F"/>
    <w:rsid w:val="00E96E98"/>
    <w:rsid w:val="00E971C9"/>
    <w:rsid w:val="00EA1A96"/>
    <w:rsid w:val="00EB0DE5"/>
    <w:rsid w:val="00EB36A6"/>
    <w:rsid w:val="00EB446B"/>
    <w:rsid w:val="00EB6F5B"/>
    <w:rsid w:val="00EC12F1"/>
    <w:rsid w:val="00EC1CA1"/>
    <w:rsid w:val="00EC1E86"/>
    <w:rsid w:val="00EE74D2"/>
    <w:rsid w:val="00EF6414"/>
    <w:rsid w:val="00F00C84"/>
    <w:rsid w:val="00F05952"/>
    <w:rsid w:val="00F07C80"/>
    <w:rsid w:val="00F1329E"/>
    <w:rsid w:val="00F137B6"/>
    <w:rsid w:val="00F15358"/>
    <w:rsid w:val="00F15D9B"/>
    <w:rsid w:val="00F20745"/>
    <w:rsid w:val="00F211B8"/>
    <w:rsid w:val="00F24000"/>
    <w:rsid w:val="00F25D5C"/>
    <w:rsid w:val="00F267A3"/>
    <w:rsid w:val="00F27612"/>
    <w:rsid w:val="00F30347"/>
    <w:rsid w:val="00F337D6"/>
    <w:rsid w:val="00F3687D"/>
    <w:rsid w:val="00F423D6"/>
    <w:rsid w:val="00F437FC"/>
    <w:rsid w:val="00F56043"/>
    <w:rsid w:val="00F56D78"/>
    <w:rsid w:val="00F63FDC"/>
    <w:rsid w:val="00F64B7D"/>
    <w:rsid w:val="00F64F0E"/>
    <w:rsid w:val="00F710E9"/>
    <w:rsid w:val="00F73066"/>
    <w:rsid w:val="00F81E64"/>
    <w:rsid w:val="00F82FD3"/>
    <w:rsid w:val="00F90907"/>
    <w:rsid w:val="00F97065"/>
    <w:rsid w:val="00FA3B3B"/>
    <w:rsid w:val="00FA7048"/>
    <w:rsid w:val="00FB0689"/>
    <w:rsid w:val="00FB25B8"/>
    <w:rsid w:val="00FB3493"/>
    <w:rsid w:val="00FC6DB4"/>
    <w:rsid w:val="00FD39E6"/>
    <w:rsid w:val="00FE0B14"/>
    <w:rsid w:val="00FE22BF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7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F2400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DC3B-87D4-4B04-84F8-380A309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9768</Characters>
  <Application>Microsoft Office Word</Application>
  <DocSecurity>0</DocSecurity>
  <Lines>336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Walter Gustavo Linzmeyer</cp:lastModifiedBy>
  <cp:revision>3</cp:revision>
  <cp:lastPrinted>2021-05-10T23:03:00Z</cp:lastPrinted>
  <dcterms:created xsi:type="dcterms:W3CDTF">2021-11-04T18:30:00Z</dcterms:created>
  <dcterms:modified xsi:type="dcterms:W3CDTF">2022-12-20T20:34:00Z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