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192F879B" w:rsidR="008D74EF" w:rsidRPr="00060EE1" w:rsidRDefault="000871BE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8206E5">
            <w:rPr>
              <w:rFonts w:ascii="Times New Roman" w:hAnsi="Times New Roman"/>
              <w:b/>
              <w:sz w:val="24"/>
              <w:szCs w:val="24"/>
            </w:rPr>
            <w:t>41</w:t>
          </w:r>
          <w:r w:rsidR="002D2E0E">
            <w:rPr>
              <w:rFonts w:ascii="Times New Roman" w:hAnsi="Times New Roman"/>
              <w:b/>
              <w:sz w:val="24"/>
              <w:szCs w:val="24"/>
            </w:rPr>
            <w:t>4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2D2E0E">
            <w:rPr>
              <w:rFonts w:ascii="Times New Roman" w:hAnsi="Times New Roman"/>
              <w:b/>
              <w:sz w:val="24"/>
              <w:szCs w:val="24"/>
            </w:rPr>
            <w:t>14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DE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>FEVEREIRO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A10AD3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2F18EEA3" w14:textId="77777777" w:rsidR="008D74EF" w:rsidRPr="00060EE1" w:rsidRDefault="008D74EF" w:rsidP="002D2E0E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47AD155A" w:rsidR="008D74EF" w:rsidRDefault="002D2E0E" w:rsidP="002D2E0E">
      <w:pPr>
        <w:tabs>
          <w:tab w:val="left" w:pos="4678"/>
        </w:tabs>
        <w:spacing w:after="0" w:line="360" w:lineRule="atLeast"/>
        <w:ind w:left="4678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</w:t>
      </w:r>
      <w:r>
        <w:rPr>
          <w:rFonts w:ascii="Times New Roman" w:hAnsi="Times New Roman"/>
          <w:sz w:val="24"/>
          <w:szCs w:val="24"/>
        </w:rPr>
        <w:t xml:space="preserve">cal </w:t>
      </w:r>
      <w:r w:rsidR="004F0B70">
        <w:rPr>
          <w:rFonts w:ascii="Times New Roman" w:hAnsi="Times New Roman"/>
          <w:sz w:val="24"/>
          <w:szCs w:val="24"/>
        </w:rPr>
        <w:t xml:space="preserve">dos serviços/fornecimento da </w:t>
      </w:r>
      <w:r w:rsidR="004F0B70">
        <w:rPr>
          <w:rFonts w:ascii="Times New Roman" w:hAnsi="Times New Roman"/>
          <w:bCs/>
          <w:sz w:val="24"/>
          <w:szCs w:val="24"/>
        </w:rPr>
        <w:t>Ata de Registro de Preços SRP nº 01/2023, tomada por meio do Pregão nº 012/2022</w:t>
      </w:r>
      <w:r w:rsidRPr="008F5ACF">
        <w:rPr>
          <w:rFonts w:ascii="Times New Roman" w:hAnsi="Times New Roman"/>
          <w:sz w:val="24"/>
          <w:szCs w:val="24"/>
        </w:rPr>
        <w:t>.</w:t>
      </w:r>
    </w:p>
    <w:p w14:paraId="4A2D7E7D" w14:textId="77777777" w:rsidR="002D2E0E" w:rsidRPr="00060EE1" w:rsidRDefault="002D2E0E" w:rsidP="002D2E0E">
      <w:pPr>
        <w:tabs>
          <w:tab w:val="left" w:pos="4678"/>
        </w:tabs>
        <w:spacing w:after="0" w:line="360" w:lineRule="atLeast"/>
        <w:ind w:left="4678"/>
        <w:jc w:val="both"/>
        <w:rPr>
          <w:rFonts w:ascii="Times New Roman" w:hAnsi="Times New Roman"/>
          <w:b/>
          <w:sz w:val="24"/>
          <w:szCs w:val="24"/>
        </w:rPr>
      </w:pPr>
    </w:p>
    <w:p w14:paraId="24BB0150" w14:textId="77777777" w:rsidR="002D2E0E" w:rsidRPr="008F5ACF" w:rsidRDefault="002D2E0E" w:rsidP="002D2E0E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14:paraId="352E2C56" w14:textId="77777777" w:rsidR="002D2E0E" w:rsidRPr="008F5ACF" w:rsidRDefault="002D2E0E" w:rsidP="002D2E0E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que cabe ao Poder Público, nos termos do disposto nos art. 58, inc. III e art. 67, e seus parágrafos, da Lei n° 8.666/93, acompanhar e fiscalizar a execução dos contratos celebrados através de um representante da Administração; </w:t>
      </w:r>
    </w:p>
    <w:p w14:paraId="4767A3A7" w14:textId="77777777" w:rsidR="002D2E0E" w:rsidRPr="008F5ACF" w:rsidRDefault="002D2E0E" w:rsidP="002D2E0E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14:paraId="6DFE1149" w14:textId="77777777" w:rsidR="002D2E0E" w:rsidRPr="008F5ACF" w:rsidRDefault="002D2E0E" w:rsidP="002D2E0E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  <w:bookmarkStart w:id="0" w:name="_GoBack"/>
      <w:bookmarkEnd w:id="0"/>
    </w:p>
    <w:p w14:paraId="678619BA" w14:textId="0847ECB6" w:rsidR="000E004D" w:rsidRPr="000E004D" w:rsidRDefault="002D2E0E" w:rsidP="000E004D">
      <w:pPr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>
        <w:rPr>
          <w:rFonts w:ascii="Times New Roman" w:hAnsi="Times New Roman"/>
          <w:b/>
          <w:bCs/>
          <w:sz w:val="24"/>
          <w:szCs w:val="24"/>
        </w:rPr>
        <w:t>ANDRÉ GABINIO</w:t>
      </w:r>
      <w:r w:rsidRPr="008F5ACF">
        <w:rPr>
          <w:rFonts w:ascii="Times New Roman" w:hAnsi="Times New Roman"/>
          <w:bCs/>
          <w:sz w:val="24"/>
          <w:szCs w:val="24"/>
        </w:rPr>
        <w:t xml:space="preserve">, </w:t>
      </w:r>
      <w:r w:rsidRPr="00822C72">
        <w:rPr>
          <w:rFonts w:ascii="Times New Roman" w:hAnsi="Times New Roman"/>
          <w:bCs/>
          <w:sz w:val="24"/>
        </w:rPr>
        <w:t xml:space="preserve">brasileiro, natural de Curitiba/PR, nascido em </w:t>
      </w:r>
      <w:r>
        <w:rPr>
          <w:rFonts w:ascii="Times New Roman" w:hAnsi="Times New Roman"/>
          <w:bCs/>
          <w:sz w:val="24"/>
        </w:rPr>
        <w:t>07</w:t>
      </w:r>
      <w:r w:rsidRPr="00822C72">
        <w:rPr>
          <w:rFonts w:ascii="Times New Roman" w:hAnsi="Times New Roman"/>
          <w:bCs/>
          <w:sz w:val="24"/>
        </w:rPr>
        <w:t>/0</w:t>
      </w:r>
      <w:r>
        <w:rPr>
          <w:rFonts w:ascii="Times New Roman" w:hAnsi="Times New Roman"/>
          <w:bCs/>
          <w:sz w:val="24"/>
        </w:rPr>
        <w:t>3</w:t>
      </w:r>
      <w:r w:rsidRPr="00822C72">
        <w:rPr>
          <w:rFonts w:ascii="Times New Roman" w:hAnsi="Times New Roman"/>
          <w:bCs/>
          <w:sz w:val="24"/>
        </w:rPr>
        <w:t>/199</w:t>
      </w:r>
      <w:r>
        <w:rPr>
          <w:rFonts w:ascii="Times New Roman" w:hAnsi="Times New Roman"/>
          <w:bCs/>
          <w:sz w:val="24"/>
        </w:rPr>
        <w:t>3</w:t>
      </w:r>
      <w:r w:rsidRPr="00822C72">
        <w:rPr>
          <w:rFonts w:ascii="Times New Roman" w:hAnsi="Times New Roman"/>
          <w:bCs/>
          <w:sz w:val="24"/>
        </w:rPr>
        <w:t xml:space="preserve">, solteiro, inscrito no RG sob nº </w:t>
      </w:r>
      <w:r w:rsidRPr="00E369FA">
        <w:rPr>
          <w:rFonts w:ascii="Times New Roman" w:hAnsi="Times New Roman"/>
          <w:bCs/>
          <w:sz w:val="24"/>
        </w:rPr>
        <w:t>77952675</w:t>
      </w:r>
      <w:r w:rsidRPr="00822C72">
        <w:rPr>
          <w:rFonts w:ascii="Times New Roman" w:hAnsi="Times New Roman"/>
          <w:bCs/>
          <w:sz w:val="24"/>
        </w:rPr>
        <w:t xml:space="preserve"> S</w:t>
      </w:r>
      <w:r>
        <w:rPr>
          <w:rFonts w:ascii="Times New Roman" w:hAnsi="Times New Roman"/>
          <w:bCs/>
          <w:sz w:val="24"/>
        </w:rPr>
        <w:t>ESP</w:t>
      </w:r>
      <w:r w:rsidRPr="00822C72">
        <w:rPr>
          <w:rFonts w:ascii="Times New Roman" w:hAnsi="Times New Roman"/>
          <w:bCs/>
          <w:sz w:val="24"/>
        </w:rPr>
        <w:t xml:space="preserve">/PR, expedido em </w:t>
      </w:r>
      <w:r>
        <w:rPr>
          <w:rFonts w:ascii="Times New Roman" w:hAnsi="Times New Roman"/>
          <w:bCs/>
          <w:sz w:val="24"/>
        </w:rPr>
        <w:t>17</w:t>
      </w:r>
      <w:r w:rsidRPr="00822C72">
        <w:rPr>
          <w:rFonts w:ascii="Times New Roman" w:hAnsi="Times New Roman"/>
          <w:bCs/>
          <w:sz w:val="24"/>
        </w:rPr>
        <w:t>/0</w:t>
      </w:r>
      <w:r>
        <w:rPr>
          <w:rFonts w:ascii="Times New Roman" w:hAnsi="Times New Roman"/>
          <w:bCs/>
          <w:sz w:val="24"/>
        </w:rPr>
        <w:t>2</w:t>
      </w:r>
      <w:r w:rsidRPr="00822C72">
        <w:rPr>
          <w:rFonts w:ascii="Times New Roman" w:hAnsi="Times New Roman"/>
          <w:bCs/>
          <w:sz w:val="24"/>
        </w:rPr>
        <w:t>/201</w:t>
      </w:r>
      <w:r>
        <w:rPr>
          <w:rFonts w:ascii="Times New Roman" w:hAnsi="Times New Roman"/>
          <w:bCs/>
          <w:sz w:val="24"/>
        </w:rPr>
        <w:t>1</w:t>
      </w:r>
      <w:r w:rsidRPr="00822C72">
        <w:rPr>
          <w:rFonts w:ascii="Times New Roman" w:hAnsi="Times New Roman"/>
          <w:bCs/>
          <w:sz w:val="24"/>
        </w:rPr>
        <w:t xml:space="preserve">, no CPF/MF sob nº </w:t>
      </w:r>
      <w:r w:rsidRPr="00E369FA">
        <w:rPr>
          <w:rFonts w:ascii="Times New Roman" w:hAnsi="Times New Roman"/>
          <w:bCs/>
          <w:sz w:val="24"/>
        </w:rPr>
        <w:t>041.489.199-64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>
        <w:rPr>
          <w:rFonts w:ascii="Times New Roman" w:hAnsi="Times New Roman"/>
          <w:b/>
          <w:bCs/>
          <w:sz w:val="24"/>
          <w:szCs w:val="24"/>
        </w:rPr>
        <w:t>ALLAN MENE</w:t>
      </w:r>
      <w:r w:rsidR="000871BE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GOTI</w:t>
      </w:r>
      <w:r w:rsidRPr="008F5AC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brasileiro, casado</w:t>
      </w:r>
      <w:r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 xml:space="preserve">, para exercerem, respectivamente, as funções de gestão e fiscalização </w:t>
      </w:r>
      <w:r w:rsidR="000E004D">
        <w:rPr>
          <w:rFonts w:ascii="Times New Roman" w:hAnsi="Times New Roman"/>
          <w:bCs/>
          <w:sz w:val="24"/>
          <w:szCs w:val="24"/>
        </w:rPr>
        <w:t xml:space="preserve">da </w:t>
      </w:r>
      <w:r w:rsidR="000E004D" w:rsidRPr="000E004D">
        <w:rPr>
          <w:rFonts w:ascii="Times New Roman" w:hAnsi="Times New Roman"/>
          <w:bCs/>
          <w:sz w:val="24"/>
          <w:szCs w:val="24"/>
        </w:rPr>
        <w:t>prestação de serviços de planejamento,</w:t>
      </w:r>
      <w:r w:rsidR="000E004D">
        <w:rPr>
          <w:rFonts w:ascii="Times New Roman" w:hAnsi="Times New Roman"/>
          <w:bCs/>
          <w:sz w:val="24"/>
          <w:szCs w:val="24"/>
        </w:rPr>
        <w:t xml:space="preserve"> </w:t>
      </w:r>
      <w:r w:rsidR="000E004D" w:rsidRPr="000E004D">
        <w:rPr>
          <w:rFonts w:ascii="Times New Roman" w:hAnsi="Times New Roman"/>
          <w:bCs/>
          <w:sz w:val="24"/>
          <w:szCs w:val="24"/>
        </w:rPr>
        <w:t>organização, coordenação e execução de eventos, com fornecimento de infraestrutura e</w:t>
      </w:r>
      <w:r w:rsidR="000E004D">
        <w:rPr>
          <w:rFonts w:ascii="Times New Roman" w:hAnsi="Times New Roman"/>
          <w:bCs/>
          <w:sz w:val="24"/>
          <w:szCs w:val="24"/>
        </w:rPr>
        <w:t xml:space="preserve"> </w:t>
      </w:r>
      <w:r w:rsidR="000E004D" w:rsidRPr="000E004D">
        <w:rPr>
          <w:rFonts w:ascii="Times New Roman" w:hAnsi="Times New Roman"/>
          <w:bCs/>
          <w:sz w:val="24"/>
          <w:szCs w:val="24"/>
        </w:rPr>
        <w:t xml:space="preserve">apoio operacional e logístico para realização dos eventos do </w:t>
      </w:r>
      <w:r w:rsidR="000E004D">
        <w:rPr>
          <w:rFonts w:ascii="Times New Roman" w:hAnsi="Times New Roman"/>
          <w:bCs/>
          <w:sz w:val="24"/>
          <w:szCs w:val="24"/>
        </w:rPr>
        <w:t>CAU/PR, nos termos da Ata de Registro de Preços SRP nº 01/2023, tomada por meio do Pregão nº 012/2022</w:t>
      </w:r>
      <w:r w:rsidRPr="008F5ACF">
        <w:rPr>
          <w:rFonts w:ascii="Times New Roman" w:hAnsi="Times New Roman"/>
          <w:bCs/>
          <w:sz w:val="24"/>
          <w:szCs w:val="24"/>
        </w:rPr>
        <w:t>, em que f</w:t>
      </w:r>
      <w:r>
        <w:rPr>
          <w:rFonts w:ascii="Times New Roman" w:hAnsi="Times New Roman"/>
          <w:bCs/>
          <w:sz w:val="24"/>
          <w:szCs w:val="24"/>
        </w:rPr>
        <w:t xml:space="preserve">igura como </w:t>
      </w:r>
      <w:r w:rsidR="000E004D">
        <w:rPr>
          <w:rFonts w:ascii="Times New Roman" w:hAnsi="Times New Roman"/>
          <w:bCs/>
          <w:sz w:val="24"/>
          <w:szCs w:val="24"/>
        </w:rPr>
        <w:t>proposta vencedora</w:t>
      </w:r>
      <w:r>
        <w:rPr>
          <w:rFonts w:ascii="Times New Roman" w:hAnsi="Times New Roman"/>
          <w:bCs/>
          <w:sz w:val="24"/>
          <w:szCs w:val="24"/>
        </w:rPr>
        <w:t xml:space="preserve"> a empresa</w:t>
      </w:r>
      <w:r w:rsidR="000E004D" w:rsidRPr="000E004D">
        <w:t xml:space="preserve"> </w:t>
      </w:r>
      <w:r w:rsidR="000E004D" w:rsidRPr="000E004D">
        <w:rPr>
          <w:rFonts w:ascii="Times New Roman" w:hAnsi="Times New Roman"/>
          <w:bCs/>
          <w:sz w:val="24"/>
          <w:szCs w:val="24"/>
        </w:rPr>
        <w:t>ANA PAULA VIEIRA FURRIGO BELMONTE LTDA, inscrita</w:t>
      </w:r>
      <w:r w:rsidR="000E004D">
        <w:rPr>
          <w:rFonts w:ascii="Times New Roman" w:hAnsi="Times New Roman"/>
          <w:bCs/>
          <w:sz w:val="24"/>
          <w:szCs w:val="24"/>
        </w:rPr>
        <w:t xml:space="preserve"> no</w:t>
      </w:r>
      <w:r w:rsidR="000E004D" w:rsidRPr="000E004D">
        <w:rPr>
          <w:rFonts w:ascii="Times New Roman" w:hAnsi="Times New Roman"/>
          <w:bCs/>
          <w:sz w:val="24"/>
          <w:szCs w:val="24"/>
        </w:rPr>
        <w:t xml:space="preserve"> CNPJ 15.</w:t>
      </w:r>
      <w:r w:rsidR="000E004D">
        <w:rPr>
          <w:rFonts w:ascii="Times New Roman" w:hAnsi="Times New Roman"/>
          <w:bCs/>
          <w:sz w:val="24"/>
          <w:szCs w:val="24"/>
        </w:rPr>
        <w:t>784.588</w:t>
      </w:r>
      <w:r w:rsidR="000E004D" w:rsidRPr="000E004D">
        <w:rPr>
          <w:rFonts w:ascii="Times New Roman" w:hAnsi="Times New Roman"/>
          <w:bCs/>
          <w:sz w:val="24"/>
          <w:szCs w:val="24"/>
        </w:rPr>
        <w:t>/0001-99</w:t>
      </w:r>
      <w:r w:rsidR="000E004D">
        <w:rPr>
          <w:rFonts w:ascii="Times New Roman" w:hAnsi="Times New Roman"/>
          <w:bCs/>
          <w:sz w:val="24"/>
          <w:szCs w:val="24"/>
        </w:rPr>
        <w:t>.</w:t>
      </w:r>
    </w:p>
    <w:p w14:paraId="1CD9A719" w14:textId="77777777" w:rsidR="002D2E0E" w:rsidRPr="008F5ACF" w:rsidRDefault="002D2E0E" w:rsidP="002D2E0E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n° 4.320, de 1964, n° 8.666, de 1993, n° 10.520, de 2002 e ainda do Decreto nº 10.024, de 20 de Setembro de 2019, cumulativamente com as atribuições ordinárias do emprego público ocupado.</w:t>
      </w:r>
    </w:p>
    <w:p w14:paraId="519B6418" w14:textId="06745BF5" w:rsidR="002D2E0E" w:rsidRPr="008F5ACF" w:rsidRDefault="002D2E0E" w:rsidP="002D2E0E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4º. REVOGAR, </w:t>
      </w:r>
      <w:r>
        <w:rPr>
          <w:rFonts w:ascii="Times New Roman" w:hAnsi="Times New Roman"/>
          <w:bCs/>
          <w:sz w:val="24"/>
          <w:szCs w:val="24"/>
        </w:rPr>
        <w:t>todas as disposições em contrário à deste documento</w:t>
      </w:r>
      <w:r w:rsidRPr="008F5ACF">
        <w:rPr>
          <w:rFonts w:ascii="Times New Roman" w:hAnsi="Times New Roman"/>
          <w:bCs/>
          <w:sz w:val="24"/>
          <w:szCs w:val="24"/>
        </w:rPr>
        <w:t>.</w:t>
      </w:r>
    </w:p>
    <w:p w14:paraId="515BCF53" w14:textId="77777777" w:rsidR="002D2E0E" w:rsidRPr="008F5ACF" w:rsidRDefault="002D2E0E" w:rsidP="002D2E0E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>Art. 5º.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14:paraId="452EF4D0" w14:textId="77777777" w:rsidR="008B5E9D" w:rsidRPr="00060EE1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64CEECC1" w:rsidR="00F31CC1" w:rsidRPr="006C77E4" w:rsidRDefault="000871BE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E0E">
          <w:rPr>
            <w:rFonts w:ascii="Times New Roman" w:hAnsi="Times New Roman"/>
            <w:sz w:val="24"/>
            <w:szCs w:val="24"/>
          </w:rPr>
          <w:t>PORTARIA N° 414, DE 14 DE FEVEREIRO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871BE"/>
    <w:rsid w:val="00092F4B"/>
    <w:rsid w:val="000A0D0B"/>
    <w:rsid w:val="000C14CB"/>
    <w:rsid w:val="000E004D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D2E0E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4F0B70"/>
    <w:rsid w:val="00536E88"/>
    <w:rsid w:val="00555579"/>
    <w:rsid w:val="00561B53"/>
    <w:rsid w:val="00570011"/>
    <w:rsid w:val="00575555"/>
    <w:rsid w:val="0062393C"/>
    <w:rsid w:val="00660242"/>
    <w:rsid w:val="006974BC"/>
    <w:rsid w:val="006A34BF"/>
    <w:rsid w:val="006B31CD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206E5"/>
    <w:rsid w:val="00837EA4"/>
    <w:rsid w:val="00845DBF"/>
    <w:rsid w:val="00854B79"/>
    <w:rsid w:val="0087015B"/>
    <w:rsid w:val="00872CCF"/>
    <w:rsid w:val="0089157B"/>
    <w:rsid w:val="008973E0"/>
    <w:rsid w:val="008A6DD7"/>
    <w:rsid w:val="008B5E9D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9E7BE1"/>
    <w:rsid w:val="00A10AD3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05F0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A6E78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  <w:style w:type="paragraph" w:styleId="Corpodetexto">
    <w:name w:val="Body Text"/>
    <w:basedOn w:val="Normal"/>
    <w:link w:val="CorpodetextoChar"/>
    <w:rsid w:val="002D2E0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D2E0E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373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414, DE 14 DE FEVEREIRO DE 2023.</vt:lpstr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414, DE 14 DE FEVEREIRO DE 2023.</dc:title>
  <dc:subject/>
  <dc:creator>jeferson</dc:creator>
  <cp:keywords/>
  <cp:lastModifiedBy>Alessandro Boncompagni Junior</cp:lastModifiedBy>
  <cp:revision>33</cp:revision>
  <cp:lastPrinted>2022-06-02T12:36:00Z</cp:lastPrinted>
  <dcterms:created xsi:type="dcterms:W3CDTF">2022-05-10T19:03:00Z</dcterms:created>
  <dcterms:modified xsi:type="dcterms:W3CDTF">2023-02-14T19:15:00Z</dcterms:modified>
</cp:coreProperties>
</file>